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7A2C" w14:textId="77777777" w:rsidR="000F69A6" w:rsidRDefault="00000000">
      <w:pPr>
        <w:spacing w:before="83"/>
        <w:ind w:left="2663" w:right="2668"/>
        <w:jc w:val="center"/>
        <w:rPr>
          <w:b/>
          <w:sz w:val="20"/>
        </w:rPr>
      </w:pPr>
      <w:bookmarkStart w:id="0" w:name="LEI_N°_4.678___-___DE_30_DE_MAIO_DE_2005"/>
      <w:bookmarkEnd w:id="0"/>
      <w:r>
        <w:rPr>
          <w:b/>
          <w:sz w:val="20"/>
        </w:rPr>
        <w:t>LEI</w:t>
      </w:r>
      <w:r>
        <w:rPr>
          <w:b/>
          <w:spacing w:val="-3"/>
          <w:sz w:val="20"/>
        </w:rPr>
        <w:t xml:space="preserve"> </w:t>
      </w:r>
      <w:r>
        <w:rPr>
          <w:b/>
          <w:sz w:val="20"/>
        </w:rPr>
        <w:t>N°</w:t>
      </w:r>
      <w:r>
        <w:rPr>
          <w:b/>
          <w:spacing w:val="-3"/>
          <w:sz w:val="20"/>
        </w:rPr>
        <w:t xml:space="preserve"> </w:t>
      </w:r>
      <w:r>
        <w:rPr>
          <w:b/>
          <w:sz w:val="20"/>
        </w:rPr>
        <w:t>4.678</w:t>
      </w:r>
      <w:r>
        <w:rPr>
          <w:b/>
          <w:spacing w:val="27"/>
          <w:sz w:val="20"/>
        </w:rPr>
        <w:t xml:space="preserve">  </w:t>
      </w:r>
      <w:r>
        <w:rPr>
          <w:b/>
          <w:sz w:val="20"/>
        </w:rPr>
        <w:t>-</w:t>
      </w:r>
      <w:r>
        <w:rPr>
          <w:b/>
          <w:spacing w:val="79"/>
          <w:w w:val="150"/>
          <w:sz w:val="20"/>
        </w:rPr>
        <w:t xml:space="preserve"> </w:t>
      </w:r>
      <w:r>
        <w:rPr>
          <w:b/>
          <w:sz w:val="20"/>
        </w:rPr>
        <w:t>DE 30 DE</w:t>
      </w:r>
      <w:r>
        <w:rPr>
          <w:b/>
          <w:spacing w:val="-1"/>
          <w:sz w:val="20"/>
        </w:rPr>
        <w:t xml:space="preserve"> </w:t>
      </w:r>
      <w:r>
        <w:rPr>
          <w:b/>
          <w:sz w:val="20"/>
        </w:rPr>
        <w:t>MAIO</w:t>
      </w:r>
      <w:r>
        <w:rPr>
          <w:b/>
          <w:spacing w:val="-1"/>
          <w:sz w:val="20"/>
        </w:rPr>
        <w:t xml:space="preserve"> </w:t>
      </w:r>
      <w:r>
        <w:rPr>
          <w:b/>
          <w:sz w:val="20"/>
        </w:rPr>
        <w:t xml:space="preserve">DE </w:t>
      </w:r>
      <w:r>
        <w:rPr>
          <w:b/>
          <w:spacing w:val="-4"/>
          <w:sz w:val="20"/>
        </w:rPr>
        <w:t>2005</w:t>
      </w:r>
    </w:p>
    <w:p w14:paraId="277EA687" w14:textId="77777777" w:rsidR="000F69A6" w:rsidRDefault="000F69A6">
      <w:pPr>
        <w:pStyle w:val="Corpodetexto"/>
        <w:rPr>
          <w:b/>
        </w:rPr>
      </w:pPr>
    </w:p>
    <w:p w14:paraId="40C759E4" w14:textId="77777777" w:rsidR="000F69A6" w:rsidRDefault="00000000">
      <w:pPr>
        <w:ind w:left="2200"/>
        <w:rPr>
          <w:b/>
          <w:sz w:val="20"/>
        </w:rPr>
      </w:pPr>
      <w:r>
        <w:rPr>
          <w:b/>
          <w:sz w:val="20"/>
        </w:rPr>
        <w:t>Cria</w:t>
      </w:r>
      <w:r>
        <w:rPr>
          <w:b/>
          <w:spacing w:val="40"/>
          <w:sz w:val="20"/>
        </w:rPr>
        <w:t xml:space="preserve"> </w:t>
      </w:r>
      <w:r>
        <w:rPr>
          <w:b/>
          <w:sz w:val="20"/>
        </w:rPr>
        <w:t>o</w:t>
      </w:r>
      <w:r>
        <w:rPr>
          <w:b/>
          <w:spacing w:val="40"/>
          <w:sz w:val="20"/>
        </w:rPr>
        <w:t xml:space="preserve"> </w:t>
      </w:r>
      <w:r>
        <w:rPr>
          <w:b/>
          <w:sz w:val="20"/>
        </w:rPr>
        <w:t>Centro</w:t>
      </w:r>
      <w:r>
        <w:rPr>
          <w:b/>
          <w:spacing w:val="40"/>
          <w:sz w:val="20"/>
        </w:rPr>
        <w:t xml:space="preserve"> </w:t>
      </w:r>
      <w:r>
        <w:rPr>
          <w:b/>
          <w:sz w:val="20"/>
        </w:rPr>
        <w:t>de</w:t>
      </w:r>
      <w:r>
        <w:rPr>
          <w:b/>
          <w:spacing w:val="40"/>
          <w:sz w:val="20"/>
        </w:rPr>
        <w:t xml:space="preserve"> </w:t>
      </w:r>
      <w:r>
        <w:rPr>
          <w:b/>
          <w:sz w:val="20"/>
        </w:rPr>
        <w:t>Referência</w:t>
      </w:r>
      <w:r>
        <w:rPr>
          <w:b/>
          <w:spacing w:val="40"/>
          <w:sz w:val="20"/>
        </w:rPr>
        <w:t xml:space="preserve"> </w:t>
      </w:r>
      <w:r>
        <w:rPr>
          <w:b/>
          <w:sz w:val="20"/>
        </w:rPr>
        <w:t>em</w:t>
      </w:r>
      <w:r>
        <w:rPr>
          <w:b/>
          <w:spacing w:val="40"/>
          <w:sz w:val="20"/>
        </w:rPr>
        <w:t xml:space="preserve"> </w:t>
      </w:r>
      <w:r>
        <w:rPr>
          <w:b/>
          <w:sz w:val="20"/>
        </w:rPr>
        <w:t>Saúde</w:t>
      </w:r>
      <w:r>
        <w:rPr>
          <w:b/>
          <w:spacing w:val="40"/>
          <w:sz w:val="20"/>
        </w:rPr>
        <w:t xml:space="preserve"> </w:t>
      </w:r>
      <w:r>
        <w:rPr>
          <w:b/>
          <w:sz w:val="20"/>
        </w:rPr>
        <w:t>do</w:t>
      </w:r>
      <w:r>
        <w:rPr>
          <w:b/>
          <w:spacing w:val="40"/>
          <w:sz w:val="20"/>
        </w:rPr>
        <w:t xml:space="preserve"> </w:t>
      </w:r>
      <w:r>
        <w:rPr>
          <w:b/>
          <w:sz w:val="20"/>
        </w:rPr>
        <w:t>Trabalhador</w:t>
      </w:r>
      <w:r>
        <w:rPr>
          <w:b/>
          <w:spacing w:val="40"/>
          <w:sz w:val="20"/>
        </w:rPr>
        <w:t xml:space="preserve"> </w:t>
      </w:r>
      <w:r>
        <w:rPr>
          <w:b/>
          <w:sz w:val="20"/>
        </w:rPr>
        <w:t>Regional</w:t>
      </w:r>
      <w:r>
        <w:rPr>
          <w:b/>
          <w:spacing w:val="40"/>
          <w:sz w:val="20"/>
        </w:rPr>
        <w:t xml:space="preserve"> </w:t>
      </w:r>
      <w:r>
        <w:rPr>
          <w:b/>
          <w:sz w:val="20"/>
        </w:rPr>
        <w:t>de Araxá – CRST, e dá outras providências.</w:t>
      </w:r>
    </w:p>
    <w:p w14:paraId="3AD0594B" w14:textId="77777777" w:rsidR="000F69A6" w:rsidRDefault="000F69A6">
      <w:pPr>
        <w:pStyle w:val="Corpodetexto"/>
        <w:rPr>
          <w:b/>
        </w:rPr>
      </w:pPr>
    </w:p>
    <w:p w14:paraId="65FE6770" w14:textId="77777777" w:rsidR="000F69A6" w:rsidRDefault="000F69A6">
      <w:pPr>
        <w:pStyle w:val="Corpodetexto"/>
        <w:rPr>
          <w:b/>
        </w:rPr>
      </w:pPr>
    </w:p>
    <w:p w14:paraId="6BD321AE" w14:textId="77777777" w:rsidR="000F69A6" w:rsidRDefault="00000000">
      <w:pPr>
        <w:ind w:left="75" w:right="86" w:firstLine="708"/>
        <w:jc w:val="both"/>
        <w:rPr>
          <w:sz w:val="20"/>
        </w:rPr>
      </w:pPr>
      <w:r>
        <w:rPr>
          <w:sz w:val="20"/>
        </w:rPr>
        <w:t xml:space="preserve">A </w:t>
      </w:r>
      <w:r>
        <w:rPr>
          <w:b/>
          <w:sz w:val="20"/>
        </w:rPr>
        <w:t>CÂMARA MUNICIPAL DE ARAXÁ</w:t>
      </w:r>
      <w:r>
        <w:rPr>
          <w:sz w:val="20"/>
        </w:rPr>
        <w:t>, com a Graça de Deus aprova e eu, Prefeito, sanciono e promulgo e seguinte Lei:</w:t>
      </w:r>
    </w:p>
    <w:p w14:paraId="1DC002EE" w14:textId="77777777" w:rsidR="000F69A6" w:rsidRDefault="000F69A6">
      <w:pPr>
        <w:pStyle w:val="Corpodetexto"/>
      </w:pPr>
    </w:p>
    <w:p w14:paraId="6A3D1B88" w14:textId="77777777" w:rsidR="000F69A6" w:rsidRDefault="00000000">
      <w:pPr>
        <w:pStyle w:val="Corpodetexto"/>
        <w:ind w:left="75" w:right="84" w:firstLine="708"/>
        <w:jc w:val="both"/>
      </w:pPr>
      <w:r>
        <w:rPr>
          <w:b/>
        </w:rPr>
        <w:t xml:space="preserve">Art. 1º. </w:t>
      </w:r>
      <w:r>
        <w:t>Fica criado o Centro de Referência em Saúde do Trabalhador, Regional de Araxá – CRST, conforme projeto da Rede Nacional de Atenção Integral à Saúde do Trabalhador – RENAST, Ministério da Saúde e pautado, nos princípios do Sistema Único de Saúde - SUS, vinculado diretamente à Secretaria de Municipal de Saúde.</w:t>
      </w:r>
    </w:p>
    <w:p w14:paraId="45561DA7" w14:textId="77777777" w:rsidR="000F69A6" w:rsidRDefault="000F69A6">
      <w:pPr>
        <w:pStyle w:val="Corpodetexto"/>
      </w:pPr>
    </w:p>
    <w:p w14:paraId="13BC6311" w14:textId="77777777" w:rsidR="000F69A6" w:rsidRDefault="00000000">
      <w:pPr>
        <w:pStyle w:val="Corpodetexto"/>
        <w:ind w:left="75" w:right="82" w:firstLine="708"/>
        <w:jc w:val="both"/>
      </w:pPr>
      <w:r>
        <w:rPr>
          <w:noProof/>
        </w:rPr>
        <w:drawing>
          <wp:anchor distT="0" distB="0" distL="0" distR="0" simplePos="0" relativeHeight="487520256" behindDoc="1" locked="0" layoutInCell="1" allowOverlap="1" wp14:anchorId="5A0B70E7" wp14:editId="03F72C68">
            <wp:simplePos x="0" y="0"/>
            <wp:positionH relativeFrom="page">
              <wp:posOffset>1412239</wp:posOffset>
            </wp:positionH>
            <wp:positionV relativeFrom="paragraph">
              <wp:posOffset>263098</wp:posOffset>
            </wp:positionV>
            <wp:extent cx="4276090" cy="4038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76090" cy="4038600"/>
                    </a:xfrm>
                    <a:prstGeom prst="rect">
                      <a:avLst/>
                    </a:prstGeom>
                  </pic:spPr>
                </pic:pic>
              </a:graphicData>
            </a:graphic>
          </wp:anchor>
        </w:drawing>
      </w:r>
      <w:r>
        <w:rPr>
          <w:b/>
        </w:rPr>
        <w:t>Art. 2°.</w:t>
      </w:r>
      <w:r>
        <w:rPr>
          <w:b/>
          <w:spacing w:val="80"/>
        </w:rPr>
        <w:t xml:space="preserve"> </w:t>
      </w:r>
      <w:r>
        <w:t xml:space="preserve">O Centro de Referência em Saúde do Trabalhador, constitui-se por iniciativa do Poder Público no atendimento aos trabalhadores, independentemente de sua área ou forma de </w:t>
      </w:r>
      <w:r>
        <w:rPr>
          <w:spacing w:val="-2"/>
        </w:rPr>
        <w:t>atuação.</w:t>
      </w:r>
    </w:p>
    <w:p w14:paraId="3D313D05" w14:textId="77777777" w:rsidR="000F69A6" w:rsidRDefault="000F69A6">
      <w:pPr>
        <w:pStyle w:val="Corpodetexto"/>
      </w:pPr>
    </w:p>
    <w:p w14:paraId="24FECB59" w14:textId="77777777" w:rsidR="000F69A6" w:rsidRDefault="00000000">
      <w:pPr>
        <w:pStyle w:val="Corpodetexto"/>
        <w:spacing w:before="1"/>
        <w:ind w:left="75" w:right="80" w:firstLine="708"/>
        <w:jc w:val="both"/>
      </w:pPr>
      <w:r>
        <w:rPr>
          <w:b/>
        </w:rPr>
        <w:t xml:space="preserve">Art. 3°. </w:t>
      </w:r>
      <w:r>
        <w:t>Ficam criados os seguintes cargos na estrutura do Centro de Referência em Saúde</w:t>
      </w:r>
      <w:r>
        <w:rPr>
          <w:spacing w:val="40"/>
        </w:rPr>
        <w:t xml:space="preserve"> </w:t>
      </w:r>
      <w:r>
        <w:t>do Trabalhador:</w:t>
      </w:r>
    </w:p>
    <w:p w14:paraId="5DCBE9B3" w14:textId="77777777" w:rsidR="000F69A6" w:rsidRPr="0005072E" w:rsidRDefault="00000000">
      <w:pPr>
        <w:pStyle w:val="PargrafodaLista"/>
        <w:numPr>
          <w:ilvl w:val="0"/>
          <w:numId w:val="3"/>
        </w:numPr>
        <w:tabs>
          <w:tab w:val="left" w:pos="1503"/>
        </w:tabs>
        <w:spacing w:before="230"/>
        <w:ind w:left="1503" w:right="82"/>
        <w:rPr>
          <w:strike/>
          <w:sz w:val="20"/>
        </w:rPr>
      </w:pPr>
      <w:r w:rsidRPr="0005072E">
        <w:rPr>
          <w:strike/>
          <w:sz w:val="20"/>
        </w:rPr>
        <w:t>Cargos</w:t>
      </w:r>
      <w:r w:rsidRPr="0005072E">
        <w:rPr>
          <w:strike/>
          <w:spacing w:val="36"/>
          <w:sz w:val="20"/>
        </w:rPr>
        <w:t xml:space="preserve"> </w:t>
      </w:r>
      <w:r w:rsidRPr="0005072E">
        <w:rPr>
          <w:strike/>
          <w:sz w:val="20"/>
        </w:rPr>
        <w:t>de</w:t>
      </w:r>
      <w:r w:rsidRPr="0005072E">
        <w:rPr>
          <w:strike/>
          <w:spacing w:val="35"/>
          <w:sz w:val="20"/>
        </w:rPr>
        <w:t xml:space="preserve"> </w:t>
      </w:r>
      <w:r w:rsidRPr="0005072E">
        <w:rPr>
          <w:strike/>
          <w:sz w:val="20"/>
        </w:rPr>
        <w:t>provimento</w:t>
      </w:r>
      <w:r w:rsidRPr="0005072E">
        <w:rPr>
          <w:strike/>
          <w:spacing w:val="35"/>
          <w:sz w:val="20"/>
        </w:rPr>
        <w:t xml:space="preserve"> </w:t>
      </w:r>
      <w:r w:rsidRPr="0005072E">
        <w:rPr>
          <w:strike/>
          <w:sz w:val="20"/>
        </w:rPr>
        <w:t>em</w:t>
      </w:r>
      <w:r w:rsidRPr="0005072E">
        <w:rPr>
          <w:strike/>
          <w:spacing w:val="38"/>
          <w:sz w:val="20"/>
        </w:rPr>
        <w:t xml:space="preserve"> </w:t>
      </w:r>
      <w:r w:rsidRPr="0005072E">
        <w:rPr>
          <w:strike/>
          <w:sz w:val="20"/>
        </w:rPr>
        <w:t>comissão</w:t>
      </w:r>
      <w:r w:rsidRPr="0005072E">
        <w:rPr>
          <w:strike/>
          <w:spacing w:val="35"/>
          <w:sz w:val="20"/>
        </w:rPr>
        <w:t xml:space="preserve"> </w:t>
      </w:r>
      <w:r w:rsidRPr="0005072E">
        <w:rPr>
          <w:strike/>
          <w:sz w:val="20"/>
        </w:rPr>
        <w:t>de</w:t>
      </w:r>
      <w:r w:rsidRPr="0005072E">
        <w:rPr>
          <w:strike/>
          <w:spacing w:val="35"/>
          <w:sz w:val="20"/>
        </w:rPr>
        <w:t xml:space="preserve"> </w:t>
      </w:r>
      <w:r w:rsidRPr="0005072E">
        <w:rPr>
          <w:strike/>
          <w:sz w:val="20"/>
        </w:rPr>
        <w:t>livre</w:t>
      </w:r>
      <w:r w:rsidRPr="0005072E">
        <w:rPr>
          <w:strike/>
          <w:spacing w:val="35"/>
          <w:sz w:val="20"/>
        </w:rPr>
        <w:t xml:space="preserve"> </w:t>
      </w:r>
      <w:r w:rsidRPr="0005072E">
        <w:rPr>
          <w:strike/>
          <w:sz w:val="20"/>
        </w:rPr>
        <w:t>nomeação</w:t>
      </w:r>
      <w:r w:rsidRPr="0005072E">
        <w:rPr>
          <w:strike/>
          <w:spacing w:val="37"/>
          <w:sz w:val="20"/>
        </w:rPr>
        <w:t xml:space="preserve"> </w:t>
      </w:r>
      <w:r w:rsidRPr="0005072E">
        <w:rPr>
          <w:strike/>
          <w:sz w:val="20"/>
        </w:rPr>
        <w:t>e</w:t>
      </w:r>
      <w:r w:rsidRPr="0005072E">
        <w:rPr>
          <w:strike/>
          <w:spacing w:val="35"/>
          <w:sz w:val="20"/>
        </w:rPr>
        <w:t xml:space="preserve"> </w:t>
      </w:r>
      <w:r w:rsidRPr="0005072E">
        <w:rPr>
          <w:strike/>
          <w:sz w:val="20"/>
        </w:rPr>
        <w:t>exoneração</w:t>
      </w:r>
      <w:r w:rsidRPr="0005072E">
        <w:rPr>
          <w:strike/>
          <w:spacing w:val="35"/>
          <w:sz w:val="20"/>
        </w:rPr>
        <w:t xml:space="preserve"> </w:t>
      </w:r>
      <w:r w:rsidRPr="0005072E">
        <w:rPr>
          <w:strike/>
          <w:sz w:val="20"/>
        </w:rPr>
        <w:t>do</w:t>
      </w:r>
      <w:r w:rsidRPr="0005072E">
        <w:rPr>
          <w:strike/>
          <w:spacing w:val="35"/>
          <w:sz w:val="20"/>
        </w:rPr>
        <w:t xml:space="preserve"> </w:t>
      </w:r>
      <w:r w:rsidRPr="0005072E">
        <w:rPr>
          <w:strike/>
          <w:sz w:val="20"/>
        </w:rPr>
        <w:t xml:space="preserve">Prefeito </w:t>
      </w:r>
      <w:r w:rsidRPr="0005072E">
        <w:rPr>
          <w:strike/>
          <w:spacing w:val="-2"/>
          <w:sz w:val="20"/>
        </w:rPr>
        <w:t>Municipal:</w:t>
      </w:r>
    </w:p>
    <w:p w14:paraId="72D16618" w14:textId="77777777" w:rsidR="000F69A6" w:rsidRPr="0005072E" w:rsidRDefault="00000000">
      <w:pPr>
        <w:pStyle w:val="PargrafodaLista"/>
        <w:numPr>
          <w:ilvl w:val="1"/>
          <w:numId w:val="3"/>
        </w:numPr>
        <w:tabs>
          <w:tab w:val="left" w:pos="1710"/>
        </w:tabs>
        <w:ind w:left="1710" w:hanging="358"/>
        <w:rPr>
          <w:strike/>
          <w:sz w:val="20"/>
        </w:rPr>
      </w:pPr>
      <w:r w:rsidRPr="0005072E">
        <w:rPr>
          <w:strike/>
          <w:sz w:val="20"/>
        </w:rPr>
        <w:t>01</w:t>
      </w:r>
      <w:r w:rsidRPr="0005072E">
        <w:rPr>
          <w:strike/>
          <w:spacing w:val="-1"/>
          <w:sz w:val="20"/>
        </w:rPr>
        <w:t xml:space="preserve"> </w:t>
      </w:r>
      <w:r w:rsidRPr="0005072E">
        <w:rPr>
          <w:strike/>
          <w:sz w:val="20"/>
        </w:rPr>
        <w:t>(um)</w:t>
      </w:r>
      <w:r w:rsidRPr="0005072E">
        <w:rPr>
          <w:strike/>
          <w:spacing w:val="-3"/>
          <w:sz w:val="20"/>
        </w:rPr>
        <w:t xml:space="preserve"> </w:t>
      </w:r>
      <w:r w:rsidRPr="0005072E">
        <w:rPr>
          <w:strike/>
          <w:sz w:val="20"/>
        </w:rPr>
        <w:t>cargo</w:t>
      </w:r>
      <w:r w:rsidRPr="0005072E">
        <w:rPr>
          <w:strike/>
          <w:spacing w:val="-2"/>
          <w:sz w:val="20"/>
        </w:rPr>
        <w:t xml:space="preserve"> </w:t>
      </w:r>
      <w:r w:rsidRPr="0005072E">
        <w:rPr>
          <w:strike/>
          <w:sz w:val="20"/>
        </w:rPr>
        <w:t>de</w:t>
      </w:r>
      <w:r w:rsidRPr="0005072E">
        <w:rPr>
          <w:strike/>
          <w:spacing w:val="-2"/>
          <w:sz w:val="20"/>
        </w:rPr>
        <w:t xml:space="preserve"> coordenador;</w:t>
      </w:r>
    </w:p>
    <w:p w14:paraId="6646A066" w14:textId="77777777" w:rsidR="000F69A6" w:rsidRPr="0005072E" w:rsidRDefault="00000000">
      <w:pPr>
        <w:pStyle w:val="PargrafodaLista"/>
        <w:numPr>
          <w:ilvl w:val="1"/>
          <w:numId w:val="3"/>
        </w:numPr>
        <w:tabs>
          <w:tab w:val="left" w:pos="1710"/>
        </w:tabs>
        <w:ind w:left="1710" w:hanging="358"/>
        <w:rPr>
          <w:strike/>
          <w:sz w:val="20"/>
        </w:rPr>
      </w:pPr>
      <w:r w:rsidRPr="0005072E">
        <w:rPr>
          <w:strike/>
          <w:sz w:val="20"/>
        </w:rPr>
        <w:t>01</w:t>
      </w:r>
      <w:r w:rsidRPr="0005072E">
        <w:rPr>
          <w:strike/>
          <w:spacing w:val="-1"/>
          <w:sz w:val="20"/>
        </w:rPr>
        <w:t xml:space="preserve"> </w:t>
      </w:r>
      <w:r w:rsidRPr="0005072E">
        <w:rPr>
          <w:strike/>
          <w:sz w:val="20"/>
        </w:rPr>
        <w:t>(um)</w:t>
      </w:r>
      <w:r w:rsidRPr="0005072E">
        <w:rPr>
          <w:strike/>
          <w:spacing w:val="-3"/>
          <w:sz w:val="20"/>
        </w:rPr>
        <w:t xml:space="preserve"> </w:t>
      </w:r>
      <w:r w:rsidRPr="0005072E">
        <w:rPr>
          <w:strike/>
          <w:sz w:val="20"/>
        </w:rPr>
        <w:t>cargo</w:t>
      </w:r>
      <w:r w:rsidRPr="0005072E">
        <w:rPr>
          <w:strike/>
          <w:spacing w:val="-2"/>
          <w:sz w:val="20"/>
        </w:rPr>
        <w:t xml:space="preserve"> </w:t>
      </w:r>
      <w:r w:rsidRPr="0005072E">
        <w:rPr>
          <w:strike/>
          <w:sz w:val="20"/>
        </w:rPr>
        <w:t>de</w:t>
      </w:r>
      <w:r w:rsidRPr="0005072E">
        <w:rPr>
          <w:strike/>
          <w:spacing w:val="-2"/>
          <w:sz w:val="20"/>
        </w:rPr>
        <w:t xml:space="preserve"> gerente;</w:t>
      </w:r>
    </w:p>
    <w:p w14:paraId="3E8468A8" w14:textId="77777777" w:rsidR="000F69A6" w:rsidRPr="0005072E" w:rsidRDefault="00000000">
      <w:pPr>
        <w:pStyle w:val="PargrafodaLista"/>
        <w:numPr>
          <w:ilvl w:val="1"/>
          <w:numId w:val="3"/>
        </w:numPr>
        <w:tabs>
          <w:tab w:val="left" w:pos="1711"/>
        </w:tabs>
        <w:ind w:left="1711" w:hanging="359"/>
        <w:rPr>
          <w:strike/>
          <w:sz w:val="20"/>
        </w:rPr>
      </w:pPr>
      <w:r w:rsidRPr="0005072E">
        <w:rPr>
          <w:strike/>
          <w:sz w:val="20"/>
        </w:rPr>
        <w:t>01</w:t>
      </w:r>
      <w:r w:rsidRPr="0005072E">
        <w:rPr>
          <w:strike/>
          <w:spacing w:val="-1"/>
          <w:sz w:val="20"/>
        </w:rPr>
        <w:t xml:space="preserve"> </w:t>
      </w:r>
      <w:r w:rsidRPr="0005072E">
        <w:rPr>
          <w:strike/>
          <w:sz w:val="20"/>
        </w:rPr>
        <w:t>(um</w:t>
      </w:r>
      <w:r w:rsidRPr="0005072E">
        <w:rPr>
          <w:strike/>
          <w:spacing w:val="-1"/>
          <w:sz w:val="20"/>
        </w:rPr>
        <w:t xml:space="preserve"> </w:t>
      </w:r>
      <w:r w:rsidRPr="0005072E">
        <w:rPr>
          <w:strike/>
          <w:sz w:val="20"/>
        </w:rPr>
        <w:t>)</w:t>
      </w:r>
      <w:r w:rsidRPr="0005072E">
        <w:rPr>
          <w:strike/>
          <w:spacing w:val="-3"/>
          <w:sz w:val="20"/>
        </w:rPr>
        <w:t xml:space="preserve"> </w:t>
      </w:r>
      <w:r w:rsidRPr="0005072E">
        <w:rPr>
          <w:strike/>
          <w:sz w:val="20"/>
        </w:rPr>
        <w:t>cargo</w:t>
      </w:r>
      <w:r w:rsidRPr="0005072E">
        <w:rPr>
          <w:strike/>
          <w:spacing w:val="-1"/>
          <w:sz w:val="20"/>
        </w:rPr>
        <w:t xml:space="preserve"> </w:t>
      </w:r>
      <w:r w:rsidRPr="0005072E">
        <w:rPr>
          <w:strike/>
          <w:sz w:val="20"/>
        </w:rPr>
        <w:t>se</w:t>
      </w:r>
      <w:r w:rsidRPr="0005072E">
        <w:rPr>
          <w:strike/>
          <w:spacing w:val="-2"/>
          <w:sz w:val="20"/>
        </w:rPr>
        <w:t xml:space="preserve"> supervisor.</w:t>
      </w:r>
    </w:p>
    <w:p w14:paraId="382FF07B" w14:textId="07C0271C" w:rsidR="0005072E" w:rsidRPr="0005072E" w:rsidRDefault="0005072E" w:rsidP="0005072E">
      <w:pPr>
        <w:tabs>
          <w:tab w:val="left" w:pos="1711"/>
        </w:tabs>
        <w:ind w:left="1352"/>
        <w:rPr>
          <w:b/>
          <w:bCs/>
          <w:sz w:val="20"/>
        </w:rPr>
      </w:pPr>
      <w:bookmarkStart w:id="1" w:name="_Hlk198638160"/>
      <w:r w:rsidRPr="0005072E">
        <w:rPr>
          <w:b/>
          <w:bCs/>
          <w:sz w:val="20"/>
        </w:rPr>
        <w:t>(REDAÇÃO REVOGADA P</w:t>
      </w:r>
      <w:r>
        <w:rPr>
          <w:b/>
          <w:bCs/>
          <w:sz w:val="20"/>
        </w:rPr>
        <w:t>E</w:t>
      </w:r>
      <w:r w:rsidRPr="0005072E">
        <w:rPr>
          <w:b/>
          <w:bCs/>
          <w:sz w:val="20"/>
        </w:rPr>
        <w:t>LA LEI Nº 8.350 DE 14 DE ABRIL DE 2025)</w:t>
      </w:r>
    </w:p>
    <w:bookmarkEnd w:id="1"/>
    <w:p w14:paraId="78AFDBAE" w14:textId="77777777" w:rsidR="000F69A6" w:rsidRDefault="00000000">
      <w:pPr>
        <w:pStyle w:val="PargrafodaLista"/>
        <w:numPr>
          <w:ilvl w:val="0"/>
          <w:numId w:val="3"/>
        </w:numPr>
        <w:tabs>
          <w:tab w:val="left" w:pos="1561"/>
        </w:tabs>
        <w:spacing w:before="230"/>
        <w:ind w:left="1561" w:hanging="443"/>
        <w:rPr>
          <w:sz w:val="20"/>
        </w:rPr>
      </w:pPr>
      <w:r>
        <w:rPr>
          <w:sz w:val="20"/>
        </w:rPr>
        <w:t>Cargos</w:t>
      </w:r>
      <w:r>
        <w:rPr>
          <w:spacing w:val="-2"/>
          <w:sz w:val="20"/>
        </w:rPr>
        <w:t xml:space="preserve"> </w:t>
      </w:r>
      <w:r>
        <w:rPr>
          <w:sz w:val="20"/>
        </w:rPr>
        <w:t>de</w:t>
      </w:r>
      <w:r>
        <w:rPr>
          <w:spacing w:val="-3"/>
          <w:sz w:val="20"/>
        </w:rPr>
        <w:t xml:space="preserve"> </w:t>
      </w:r>
      <w:r>
        <w:rPr>
          <w:spacing w:val="-2"/>
          <w:sz w:val="20"/>
        </w:rPr>
        <w:t>Carreira:</w:t>
      </w:r>
    </w:p>
    <w:p w14:paraId="0D8B9C92" w14:textId="77777777" w:rsidR="000F69A6" w:rsidRDefault="00000000">
      <w:pPr>
        <w:pStyle w:val="PargrafodaLista"/>
        <w:numPr>
          <w:ilvl w:val="1"/>
          <w:numId w:val="3"/>
        </w:numPr>
        <w:tabs>
          <w:tab w:val="left" w:pos="1710"/>
          <w:tab w:val="left" w:pos="1712"/>
        </w:tabs>
        <w:ind w:right="84"/>
        <w:rPr>
          <w:sz w:val="20"/>
        </w:rPr>
      </w:pPr>
      <w:r>
        <w:rPr>
          <w:sz w:val="20"/>
        </w:rPr>
        <w:t>04</w:t>
      </w:r>
      <w:r>
        <w:rPr>
          <w:spacing w:val="28"/>
          <w:sz w:val="20"/>
        </w:rPr>
        <w:t xml:space="preserve"> </w:t>
      </w:r>
      <w:r>
        <w:rPr>
          <w:sz w:val="20"/>
        </w:rPr>
        <w:t>(quatro)</w:t>
      </w:r>
      <w:r>
        <w:rPr>
          <w:spacing w:val="31"/>
          <w:sz w:val="20"/>
        </w:rPr>
        <w:t xml:space="preserve"> </w:t>
      </w:r>
      <w:r>
        <w:rPr>
          <w:sz w:val="20"/>
        </w:rPr>
        <w:t>cargos</w:t>
      </w:r>
      <w:r>
        <w:rPr>
          <w:spacing w:val="31"/>
          <w:sz w:val="20"/>
        </w:rPr>
        <w:t xml:space="preserve"> </w:t>
      </w:r>
      <w:r>
        <w:rPr>
          <w:sz w:val="20"/>
        </w:rPr>
        <w:t>de</w:t>
      </w:r>
      <w:r>
        <w:rPr>
          <w:spacing w:val="28"/>
          <w:sz w:val="20"/>
        </w:rPr>
        <w:t xml:space="preserve"> </w:t>
      </w:r>
      <w:r>
        <w:rPr>
          <w:sz w:val="20"/>
        </w:rPr>
        <w:t>Técnico</w:t>
      </w:r>
      <w:r>
        <w:rPr>
          <w:spacing w:val="30"/>
          <w:sz w:val="20"/>
        </w:rPr>
        <w:t xml:space="preserve"> </w:t>
      </w:r>
      <w:r>
        <w:rPr>
          <w:sz w:val="20"/>
        </w:rPr>
        <w:t>Superior</w:t>
      </w:r>
      <w:r>
        <w:rPr>
          <w:spacing w:val="31"/>
          <w:sz w:val="20"/>
        </w:rPr>
        <w:t xml:space="preserve"> </w:t>
      </w:r>
      <w:r>
        <w:rPr>
          <w:sz w:val="20"/>
        </w:rPr>
        <w:t>de</w:t>
      </w:r>
      <w:r>
        <w:rPr>
          <w:spacing w:val="28"/>
          <w:sz w:val="20"/>
        </w:rPr>
        <w:t xml:space="preserve"> </w:t>
      </w:r>
      <w:r>
        <w:rPr>
          <w:sz w:val="20"/>
        </w:rPr>
        <w:t>Saúde,</w:t>
      </w:r>
      <w:r>
        <w:rPr>
          <w:spacing w:val="30"/>
          <w:sz w:val="20"/>
        </w:rPr>
        <w:t xml:space="preserve"> </w:t>
      </w:r>
      <w:r>
        <w:rPr>
          <w:sz w:val="20"/>
        </w:rPr>
        <w:t>sendo,</w:t>
      </w:r>
      <w:r>
        <w:rPr>
          <w:spacing w:val="30"/>
          <w:sz w:val="20"/>
        </w:rPr>
        <w:t xml:space="preserve"> </w:t>
      </w:r>
      <w:r>
        <w:rPr>
          <w:sz w:val="20"/>
        </w:rPr>
        <w:t>02</w:t>
      </w:r>
      <w:r>
        <w:rPr>
          <w:spacing w:val="30"/>
          <w:sz w:val="20"/>
        </w:rPr>
        <w:t xml:space="preserve"> </w:t>
      </w:r>
      <w:r>
        <w:rPr>
          <w:sz w:val="20"/>
        </w:rPr>
        <w:t>(dois)</w:t>
      </w:r>
      <w:r>
        <w:rPr>
          <w:spacing w:val="29"/>
          <w:sz w:val="20"/>
        </w:rPr>
        <w:t xml:space="preserve"> </w:t>
      </w:r>
      <w:r>
        <w:rPr>
          <w:sz w:val="20"/>
        </w:rPr>
        <w:t>médicos</w:t>
      </w:r>
      <w:r>
        <w:rPr>
          <w:spacing w:val="31"/>
          <w:sz w:val="20"/>
        </w:rPr>
        <w:t xml:space="preserve"> </w:t>
      </w:r>
      <w:r>
        <w:rPr>
          <w:sz w:val="20"/>
        </w:rPr>
        <w:t>do trabalho e 02 (dois) fonoaudiólogos;</w:t>
      </w:r>
    </w:p>
    <w:p w14:paraId="40025858" w14:textId="77777777" w:rsidR="000F69A6" w:rsidRDefault="00000000">
      <w:pPr>
        <w:pStyle w:val="PargrafodaLista"/>
        <w:numPr>
          <w:ilvl w:val="1"/>
          <w:numId w:val="3"/>
        </w:numPr>
        <w:tabs>
          <w:tab w:val="left" w:pos="1710"/>
          <w:tab w:val="left" w:pos="1712"/>
        </w:tabs>
        <w:ind w:right="81"/>
        <w:rPr>
          <w:sz w:val="20"/>
        </w:rPr>
      </w:pPr>
      <w:r>
        <w:rPr>
          <w:sz w:val="20"/>
        </w:rPr>
        <w:t>08</w:t>
      </w:r>
      <w:r>
        <w:rPr>
          <w:spacing w:val="79"/>
          <w:sz w:val="20"/>
        </w:rPr>
        <w:t xml:space="preserve"> </w:t>
      </w:r>
      <w:r>
        <w:rPr>
          <w:sz w:val="20"/>
        </w:rPr>
        <w:t>(oito)</w:t>
      </w:r>
      <w:r>
        <w:rPr>
          <w:spacing w:val="80"/>
          <w:sz w:val="20"/>
        </w:rPr>
        <w:t xml:space="preserve"> </w:t>
      </w:r>
      <w:r>
        <w:rPr>
          <w:sz w:val="20"/>
        </w:rPr>
        <w:t>cargos</w:t>
      </w:r>
      <w:r>
        <w:rPr>
          <w:spacing w:val="80"/>
          <w:sz w:val="20"/>
        </w:rPr>
        <w:t xml:space="preserve"> </w:t>
      </w:r>
      <w:r>
        <w:rPr>
          <w:sz w:val="20"/>
        </w:rPr>
        <w:t>de</w:t>
      </w:r>
      <w:r>
        <w:rPr>
          <w:spacing w:val="79"/>
          <w:sz w:val="20"/>
        </w:rPr>
        <w:t xml:space="preserve"> </w:t>
      </w:r>
      <w:r>
        <w:rPr>
          <w:sz w:val="20"/>
        </w:rPr>
        <w:t>Técnico</w:t>
      </w:r>
      <w:r>
        <w:rPr>
          <w:spacing w:val="79"/>
          <w:sz w:val="20"/>
        </w:rPr>
        <w:t xml:space="preserve"> </w:t>
      </w:r>
      <w:r>
        <w:rPr>
          <w:sz w:val="20"/>
        </w:rPr>
        <w:t>Superior</w:t>
      </w:r>
      <w:r>
        <w:rPr>
          <w:spacing w:val="80"/>
          <w:sz w:val="20"/>
        </w:rPr>
        <w:t xml:space="preserve"> </w:t>
      </w:r>
      <w:r>
        <w:rPr>
          <w:sz w:val="20"/>
        </w:rPr>
        <w:t>de</w:t>
      </w:r>
      <w:r>
        <w:rPr>
          <w:spacing w:val="79"/>
          <w:sz w:val="20"/>
        </w:rPr>
        <w:t xml:space="preserve"> </w:t>
      </w:r>
      <w:r>
        <w:rPr>
          <w:sz w:val="20"/>
        </w:rPr>
        <w:t>Serviço</w:t>
      </w:r>
      <w:r>
        <w:rPr>
          <w:spacing w:val="79"/>
          <w:sz w:val="20"/>
        </w:rPr>
        <w:t xml:space="preserve"> </w:t>
      </w:r>
      <w:r>
        <w:rPr>
          <w:sz w:val="20"/>
        </w:rPr>
        <w:t>Público,</w:t>
      </w:r>
      <w:r>
        <w:rPr>
          <w:spacing w:val="80"/>
          <w:sz w:val="20"/>
        </w:rPr>
        <w:t xml:space="preserve"> </w:t>
      </w:r>
      <w:r>
        <w:rPr>
          <w:sz w:val="20"/>
        </w:rPr>
        <w:t>sendo,</w:t>
      </w:r>
      <w:r>
        <w:rPr>
          <w:spacing w:val="80"/>
          <w:sz w:val="20"/>
        </w:rPr>
        <w:t xml:space="preserve"> </w:t>
      </w:r>
      <w:r>
        <w:rPr>
          <w:sz w:val="20"/>
        </w:rPr>
        <w:t>02</w:t>
      </w:r>
      <w:r>
        <w:rPr>
          <w:spacing w:val="80"/>
          <w:sz w:val="20"/>
        </w:rPr>
        <w:t xml:space="preserve"> </w:t>
      </w:r>
      <w:r>
        <w:rPr>
          <w:sz w:val="20"/>
        </w:rPr>
        <w:t>(dois) fisioterapeutas, 02 (dois) assistentes sociais, 02 (dois) psicólogos, 02 enfermeiros;</w:t>
      </w:r>
    </w:p>
    <w:p w14:paraId="3503F080" w14:textId="77777777" w:rsidR="000F69A6" w:rsidRDefault="00000000">
      <w:pPr>
        <w:pStyle w:val="PargrafodaLista"/>
        <w:numPr>
          <w:ilvl w:val="1"/>
          <w:numId w:val="3"/>
        </w:numPr>
        <w:tabs>
          <w:tab w:val="left" w:pos="1712"/>
        </w:tabs>
        <w:ind w:right="85"/>
        <w:rPr>
          <w:sz w:val="20"/>
        </w:rPr>
      </w:pPr>
      <w:r>
        <w:rPr>
          <w:sz w:val="20"/>
        </w:rPr>
        <w:t>02 (dois) cargos de Técnico Superior de Engenharia, sendo 02 (dois) engenheiros de segurança do trabalho;</w:t>
      </w:r>
    </w:p>
    <w:p w14:paraId="732E31BE" w14:textId="77777777" w:rsidR="000F69A6" w:rsidRDefault="00000000">
      <w:pPr>
        <w:pStyle w:val="PargrafodaLista"/>
        <w:numPr>
          <w:ilvl w:val="1"/>
          <w:numId w:val="3"/>
        </w:numPr>
        <w:tabs>
          <w:tab w:val="left" w:pos="1710"/>
        </w:tabs>
        <w:ind w:left="1710" w:hanging="358"/>
        <w:rPr>
          <w:sz w:val="20"/>
        </w:rPr>
      </w:pPr>
      <w:r>
        <w:rPr>
          <w:sz w:val="20"/>
        </w:rPr>
        <w:t>02</w:t>
      </w:r>
      <w:r>
        <w:rPr>
          <w:spacing w:val="-2"/>
          <w:sz w:val="20"/>
        </w:rPr>
        <w:t xml:space="preserve"> </w:t>
      </w:r>
      <w:r>
        <w:rPr>
          <w:sz w:val="20"/>
        </w:rPr>
        <w:t>(dois)</w:t>
      </w:r>
      <w:r>
        <w:rPr>
          <w:spacing w:val="-6"/>
          <w:sz w:val="20"/>
        </w:rPr>
        <w:t xml:space="preserve"> </w:t>
      </w:r>
      <w:r>
        <w:rPr>
          <w:sz w:val="20"/>
        </w:rPr>
        <w:t>cargos</w:t>
      </w:r>
      <w:r>
        <w:rPr>
          <w:spacing w:val="-2"/>
          <w:sz w:val="20"/>
        </w:rPr>
        <w:t xml:space="preserve"> </w:t>
      </w:r>
      <w:r>
        <w:rPr>
          <w:sz w:val="20"/>
        </w:rPr>
        <w:t>de</w:t>
      </w:r>
      <w:r>
        <w:rPr>
          <w:spacing w:val="-4"/>
          <w:sz w:val="20"/>
        </w:rPr>
        <w:t xml:space="preserve"> </w:t>
      </w:r>
      <w:r>
        <w:rPr>
          <w:sz w:val="20"/>
        </w:rPr>
        <w:t>Técnico</w:t>
      </w:r>
      <w:r>
        <w:rPr>
          <w:spacing w:val="-4"/>
          <w:sz w:val="20"/>
        </w:rPr>
        <w:t xml:space="preserve"> </w:t>
      </w:r>
      <w:r>
        <w:rPr>
          <w:sz w:val="20"/>
        </w:rPr>
        <w:t>em</w:t>
      </w:r>
      <w:r>
        <w:rPr>
          <w:spacing w:val="-1"/>
          <w:sz w:val="20"/>
        </w:rPr>
        <w:t xml:space="preserve"> </w:t>
      </w:r>
      <w:r>
        <w:rPr>
          <w:sz w:val="20"/>
        </w:rPr>
        <w:t>Segurança</w:t>
      </w:r>
      <w:r>
        <w:rPr>
          <w:spacing w:val="-2"/>
          <w:sz w:val="20"/>
        </w:rPr>
        <w:t xml:space="preserve"> </w:t>
      </w:r>
      <w:r>
        <w:rPr>
          <w:sz w:val="20"/>
        </w:rPr>
        <w:t>do</w:t>
      </w:r>
      <w:r>
        <w:rPr>
          <w:spacing w:val="-3"/>
          <w:sz w:val="20"/>
        </w:rPr>
        <w:t xml:space="preserve"> </w:t>
      </w:r>
      <w:r>
        <w:rPr>
          <w:spacing w:val="-2"/>
          <w:sz w:val="20"/>
        </w:rPr>
        <w:t>Trabalho;</w:t>
      </w:r>
    </w:p>
    <w:p w14:paraId="4E373EA8" w14:textId="77777777" w:rsidR="000F69A6" w:rsidRDefault="00000000">
      <w:pPr>
        <w:pStyle w:val="PargrafodaLista"/>
        <w:numPr>
          <w:ilvl w:val="1"/>
          <w:numId w:val="3"/>
        </w:numPr>
        <w:tabs>
          <w:tab w:val="left" w:pos="1710"/>
        </w:tabs>
        <w:ind w:left="1710" w:hanging="358"/>
        <w:rPr>
          <w:sz w:val="20"/>
        </w:rPr>
      </w:pPr>
      <w:r>
        <w:rPr>
          <w:sz w:val="20"/>
        </w:rPr>
        <w:t>02</w:t>
      </w:r>
      <w:r>
        <w:rPr>
          <w:spacing w:val="-5"/>
          <w:sz w:val="20"/>
        </w:rPr>
        <w:t xml:space="preserve"> </w:t>
      </w:r>
      <w:r>
        <w:rPr>
          <w:sz w:val="20"/>
        </w:rPr>
        <w:t>(dois)</w:t>
      </w:r>
      <w:r>
        <w:rPr>
          <w:spacing w:val="-7"/>
          <w:sz w:val="20"/>
        </w:rPr>
        <w:t xml:space="preserve"> </w:t>
      </w:r>
      <w:r>
        <w:rPr>
          <w:sz w:val="20"/>
        </w:rPr>
        <w:t>cargos</w:t>
      </w:r>
      <w:r>
        <w:rPr>
          <w:spacing w:val="-4"/>
          <w:sz w:val="20"/>
        </w:rPr>
        <w:t xml:space="preserve"> </w:t>
      </w:r>
      <w:r>
        <w:rPr>
          <w:sz w:val="20"/>
        </w:rPr>
        <w:t>de</w:t>
      </w:r>
      <w:r>
        <w:rPr>
          <w:spacing w:val="-4"/>
          <w:sz w:val="20"/>
        </w:rPr>
        <w:t xml:space="preserve"> </w:t>
      </w:r>
      <w:r>
        <w:rPr>
          <w:sz w:val="20"/>
        </w:rPr>
        <w:t>Oficial</w:t>
      </w:r>
      <w:r>
        <w:rPr>
          <w:spacing w:val="-2"/>
          <w:sz w:val="20"/>
        </w:rPr>
        <w:t xml:space="preserve"> </w:t>
      </w:r>
      <w:r>
        <w:rPr>
          <w:sz w:val="20"/>
        </w:rPr>
        <w:t>de</w:t>
      </w:r>
      <w:r>
        <w:rPr>
          <w:spacing w:val="-5"/>
          <w:sz w:val="20"/>
        </w:rPr>
        <w:t xml:space="preserve"> </w:t>
      </w:r>
      <w:r>
        <w:rPr>
          <w:sz w:val="20"/>
        </w:rPr>
        <w:t>Administração/Secretária</w:t>
      </w:r>
      <w:r>
        <w:rPr>
          <w:spacing w:val="-4"/>
          <w:sz w:val="20"/>
        </w:rPr>
        <w:t xml:space="preserve"> </w:t>
      </w:r>
      <w:r>
        <w:rPr>
          <w:spacing w:val="-2"/>
          <w:sz w:val="20"/>
        </w:rPr>
        <w:t>Executiva;</w:t>
      </w:r>
    </w:p>
    <w:p w14:paraId="386B9DF4" w14:textId="77777777" w:rsidR="000F69A6" w:rsidRDefault="00000000">
      <w:pPr>
        <w:pStyle w:val="PargrafodaLista"/>
        <w:numPr>
          <w:ilvl w:val="1"/>
          <w:numId w:val="3"/>
        </w:numPr>
        <w:tabs>
          <w:tab w:val="left" w:pos="1711"/>
        </w:tabs>
        <w:ind w:left="1711" w:hanging="359"/>
        <w:rPr>
          <w:sz w:val="20"/>
        </w:rPr>
      </w:pPr>
      <w:r>
        <w:rPr>
          <w:sz w:val="20"/>
        </w:rPr>
        <w:t>03</w:t>
      </w:r>
      <w:r>
        <w:rPr>
          <w:spacing w:val="-3"/>
          <w:sz w:val="20"/>
        </w:rPr>
        <w:t xml:space="preserve"> </w:t>
      </w:r>
      <w:r>
        <w:rPr>
          <w:sz w:val="20"/>
        </w:rPr>
        <w:t>(três)</w:t>
      </w:r>
      <w:r>
        <w:rPr>
          <w:spacing w:val="-3"/>
          <w:sz w:val="20"/>
        </w:rPr>
        <w:t xml:space="preserve"> </w:t>
      </w:r>
      <w:r>
        <w:rPr>
          <w:sz w:val="20"/>
        </w:rPr>
        <w:t>cargos de</w:t>
      </w:r>
      <w:r>
        <w:rPr>
          <w:spacing w:val="-5"/>
          <w:sz w:val="20"/>
        </w:rPr>
        <w:t xml:space="preserve"> </w:t>
      </w:r>
      <w:r>
        <w:rPr>
          <w:sz w:val="20"/>
        </w:rPr>
        <w:t>Auxiliar</w:t>
      </w:r>
      <w:r>
        <w:rPr>
          <w:spacing w:val="-3"/>
          <w:sz w:val="20"/>
        </w:rPr>
        <w:t xml:space="preserve"> </w:t>
      </w:r>
      <w:r>
        <w:rPr>
          <w:sz w:val="20"/>
        </w:rPr>
        <w:t>de</w:t>
      </w:r>
      <w:r>
        <w:rPr>
          <w:spacing w:val="-2"/>
          <w:sz w:val="20"/>
        </w:rPr>
        <w:t xml:space="preserve"> Enfermagem;</w:t>
      </w:r>
    </w:p>
    <w:p w14:paraId="13977B33" w14:textId="77777777" w:rsidR="000F69A6" w:rsidRDefault="00000000">
      <w:pPr>
        <w:pStyle w:val="PargrafodaLista"/>
        <w:numPr>
          <w:ilvl w:val="1"/>
          <w:numId w:val="3"/>
        </w:numPr>
        <w:tabs>
          <w:tab w:val="left" w:pos="1710"/>
        </w:tabs>
        <w:ind w:left="1710" w:hanging="358"/>
        <w:rPr>
          <w:sz w:val="20"/>
        </w:rPr>
      </w:pPr>
      <w:r>
        <w:rPr>
          <w:sz w:val="20"/>
        </w:rPr>
        <w:t>02</w:t>
      </w:r>
      <w:r>
        <w:rPr>
          <w:spacing w:val="-2"/>
          <w:sz w:val="20"/>
        </w:rPr>
        <w:t xml:space="preserve"> </w:t>
      </w:r>
      <w:r>
        <w:rPr>
          <w:sz w:val="20"/>
        </w:rPr>
        <w:t>(dois)</w:t>
      </w:r>
      <w:r>
        <w:rPr>
          <w:spacing w:val="-5"/>
          <w:sz w:val="20"/>
        </w:rPr>
        <w:t xml:space="preserve"> </w:t>
      </w:r>
      <w:r>
        <w:rPr>
          <w:sz w:val="20"/>
        </w:rPr>
        <w:t>cargos</w:t>
      </w:r>
      <w:r>
        <w:rPr>
          <w:spacing w:val="-2"/>
          <w:sz w:val="20"/>
        </w:rPr>
        <w:t xml:space="preserve"> </w:t>
      </w:r>
      <w:r>
        <w:rPr>
          <w:sz w:val="20"/>
        </w:rPr>
        <w:t>de</w:t>
      </w:r>
      <w:r>
        <w:rPr>
          <w:spacing w:val="-4"/>
          <w:sz w:val="20"/>
        </w:rPr>
        <w:t xml:space="preserve"> </w:t>
      </w:r>
      <w:r>
        <w:rPr>
          <w:sz w:val="20"/>
        </w:rPr>
        <w:t>Auxiliar</w:t>
      </w:r>
      <w:r>
        <w:rPr>
          <w:spacing w:val="-1"/>
          <w:sz w:val="20"/>
        </w:rPr>
        <w:t xml:space="preserve"> </w:t>
      </w:r>
      <w:r>
        <w:rPr>
          <w:sz w:val="20"/>
        </w:rPr>
        <w:t>de</w:t>
      </w:r>
      <w:r>
        <w:rPr>
          <w:spacing w:val="-3"/>
          <w:sz w:val="20"/>
        </w:rPr>
        <w:t xml:space="preserve"> </w:t>
      </w:r>
      <w:r>
        <w:rPr>
          <w:spacing w:val="-2"/>
          <w:sz w:val="20"/>
        </w:rPr>
        <w:t>Administração/Recepcionista</w:t>
      </w:r>
    </w:p>
    <w:p w14:paraId="355E1A09" w14:textId="77777777" w:rsidR="000F69A6" w:rsidRDefault="00000000">
      <w:pPr>
        <w:pStyle w:val="PargrafodaLista"/>
        <w:numPr>
          <w:ilvl w:val="1"/>
          <w:numId w:val="3"/>
        </w:numPr>
        <w:tabs>
          <w:tab w:val="left" w:pos="1710"/>
        </w:tabs>
        <w:ind w:left="1710" w:hanging="358"/>
        <w:rPr>
          <w:sz w:val="20"/>
        </w:rPr>
      </w:pPr>
      <w:r>
        <w:rPr>
          <w:sz w:val="20"/>
        </w:rPr>
        <w:t>02</w:t>
      </w:r>
      <w:r>
        <w:rPr>
          <w:spacing w:val="-3"/>
          <w:sz w:val="20"/>
        </w:rPr>
        <w:t xml:space="preserve"> </w:t>
      </w:r>
      <w:r>
        <w:rPr>
          <w:sz w:val="20"/>
        </w:rPr>
        <w:t>(dois)</w:t>
      </w:r>
      <w:r>
        <w:rPr>
          <w:spacing w:val="-5"/>
          <w:sz w:val="20"/>
        </w:rPr>
        <w:t xml:space="preserve"> </w:t>
      </w:r>
      <w:r>
        <w:rPr>
          <w:sz w:val="20"/>
        </w:rPr>
        <w:t>cargos</w:t>
      </w:r>
      <w:r>
        <w:rPr>
          <w:spacing w:val="-3"/>
          <w:sz w:val="20"/>
        </w:rPr>
        <w:t xml:space="preserve"> </w:t>
      </w:r>
      <w:r>
        <w:rPr>
          <w:sz w:val="20"/>
        </w:rPr>
        <w:t>de</w:t>
      </w:r>
      <w:r>
        <w:rPr>
          <w:spacing w:val="-4"/>
          <w:sz w:val="20"/>
        </w:rPr>
        <w:t xml:space="preserve"> </w:t>
      </w:r>
      <w:r>
        <w:rPr>
          <w:sz w:val="20"/>
        </w:rPr>
        <w:t>Auxiliar</w:t>
      </w:r>
      <w:r>
        <w:rPr>
          <w:spacing w:val="-2"/>
          <w:sz w:val="20"/>
        </w:rPr>
        <w:t xml:space="preserve"> </w:t>
      </w:r>
      <w:r>
        <w:rPr>
          <w:sz w:val="20"/>
        </w:rPr>
        <w:t>de</w:t>
      </w:r>
      <w:r>
        <w:rPr>
          <w:spacing w:val="-4"/>
          <w:sz w:val="20"/>
        </w:rPr>
        <w:t xml:space="preserve"> </w:t>
      </w:r>
      <w:r>
        <w:rPr>
          <w:sz w:val="20"/>
        </w:rPr>
        <w:t>Serviços</w:t>
      </w:r>
      <w:r>
        <w:rPr>
          <w:spacing w:val="-1"/>
          <w:sz w:val="20"/>
        </w:rPr>
        <w:t xml:space="preserve"> </w:t>
      </w:r>
      <w:r>
        <w:rPr>
          <w:spacing w:val="-2"/>
          <w:sz w:val="20"/>
        </w:rPr>
        <w:t>Gerais</w:t>
      </w:r>
    </w:p>
    <w:p w14:paraId="7619A22F" w14:textId="77777777" w:rsidR="000F69A6" w:rsidRDefault="00000000">
      <w:pPr>
        <w:pStyle w:val="PargrafodaLista"/>
        <w:numPr>
          <w:ilvl w:val="1"/>
          <w:numId w:val="3"/>
        </w:numPr>
        <w:tabs>
          <w:tab w:val="left" w:pos="1711"/>
        </w:tabs>
        <w:ind w:left="1711" w:hanging="359"/>
        <w:rPr>
          <w:sz w:val="20"/>
        </w:rPr>
      </w:pPr>
      <w:r>
        <w:rPr>
          <w:sz w:val="20"/>
        </w:rPr>
        <w:t>05</w:t>
      </w:r>
      <w:r>
        <w:rPr>
          <w:spacing w:val="-4"/>
          <w:sz w:val="20"/>
        </w:rPr>
        <w:t xml:space="preserve"> </w:t>
      </w:r>
      <w:r>
        <w:rPr>
          <w:sz w:val="20"/>
        </w:rPr>
        <w:t>(cinco)</w:t>
      </w:r>
      <w:r>
        <w:rPr>
          <w:spacing w:val="-1"/>
          <w:sz w:val="20"/>
        </w:rPr>
        <w:t xml:space="preserve"> </w:t>
      </w:r>
      <w:r>
        <w:rPr>
          <w:sz w:val="20"/>
        </w:rPr>
        <w:t>cargos</w:t>
      </w:r>
      <w:r>
        <w:rPr>
          <w:spacing w:val="-1"/>
          <w:sz w:val="20"/>
        </w:rPr>
        <w:t xml:space="preserve"> </w:t>
      </w:r>
      <w:r>
        <w:rPr>
          <w:sz w:val="20"/>
        </w:rPr>
        <w:t>de</w:t>
      </w:r>
      <w:r>
        <w:rPr>
          <w:spacing w:val="-5"/>
          <w:sz w:val="20"/>
        </w:rPr>
        <w:t xml:space="preserve"> </w:t>
      </w:r>
      <w:r>
        <w:rPr>
          <w:sz w:val="20"/>
        </w:rPr>
        <w:t>auxiliar</w:t>
      </w:r>
      <w:r>
        <w:rPr>
          <w:spacing w:val="-3"/>
          <w:sz w:val="20"/>
        </w:rPr>
        <w:t xml:space="preserve"> </w:t>
      </w:r>
      <w:r>
        <w:rPr>
          <w:sz w:val="20"/>
        </w:rPr>
        <w:t>de</w:t>
      </w:r>
      <w:r>
        <w:rPr>
          <w:spacing w:val="-3"/>
          <w:sz w:val="20"/>
        </w:rPr>
        <w:t xml:space="preserve"> </w:t>
      </w:r>
      <w:r>
        <w:rPr>
          <w:spacing w:val="-2"/>
          <w:sz w:val="20"/>
        </w:rPr>
        <w:t>ofício/sanitarista;</w:t>
      </w:r>
    </w:p>
    <w:p w14:paraId="506FD9E3" w14:textId="77777777" w:rsidR="000F69A6" w:rsidRDefault="00000000">
      <w:pPr>
        <w:pStyle w:val="PargrafodaLista"/>
        <w:numPr>
          <w:ilvl w:val="1"/>
          <w:numId w:val="3"/>
        </w:numPr>
        <w:tabs>
          <w:tab w:val="left" w:pos="1711"/>
        </w:tabs>
        <w:ind w:left="1711" w:hanging="359"/>
        <w:rPr>
          <w:sz w:val="20"/>
        </w:rPr>
      </w:pPr>
      <w:r>
        <w:rPr>
          <w:sz w:val="20"/>
        </w:rPr>
        <w:t>03</w:t>
      </w:r>
      <w:r>
        <w:rPr>
          <w:spacing w:val="-3"/>
          <w:sz w:val="20"/>
        </w:rPr>
        <w:t xml:space="preserve"> </w:t>
      </w:r>
      <w:r>
        <w:rPr>
          <w:sz w:val="20"/>
        </w:rPr>
        <w:t>(três)</w:t>
      </w:r>
      <w:r>
        <w:rPr>
          <w:spacing w:val="-2"/>
          <w:sz w:val="20"/>
        </w:rPr>
        <w:t xml:space="preserve"> </w:t>
      </w:r>
      <w:r>
        <w:rPr>
          <w:sz w:val="20"/>
        </w:rPr>
        <w:t>cargos de</w:t>
      </w:r>
      <w:r>
        <w:rPr>
          <w:spacing w:val="-4"/>
          <w:sz w:val="20"/>
        </w:rPr>
        <w:t xml:space="preserve"> </w:t>
      </w:r>
      <w:r>
        <w:rPr>
          <w:sz w:val="20"/>
        </w:rPr>
        <w:t>agente</w:t>
      </w:r>
      <w:r>
        <w:rPr>
          <w:spacing w:val="-3"/>
          <w:sz w:val="20"/>
        </w:rPr>
        <w:t xml:space="preserve"> </w:t>
      </w:r>
      <w:r>
        <w:rPr>
          <w:sz w:val="20"/>
        </w:rPr>
        <w:t>de</w:t>
      </w:r>
      <w:r>
        <w:rPr>
          <w:spacing w:val="-2"/>
          <w:sz w:val="20"/>
        </w:rPr>
        <w:t xml:space="preserve"> administração.</w:t>
      </w:r>
    </w:p>
    <w:p w14:paraId="6E06BA32" w14:textId="77777777" w:rsidR="000F69A6" w:rsidRDefault="00000000">
      <w:pPr>
        <w:ind w:left="992"/>
        <w:rPr>
          <w:b/>
          <w:sz w:val="20"/>
        </w:rPr>
      </w:pPr>
      <w:r>
        <w:rPr>
          <w:b/>
          <w:sz w:val="20"/>
        </w:rPr>
        <w:t>(Alíneas</w:t>
      </w:r>
      <w:r>
        <w:rPr>
          <w:b/>
          <w:spacing w:val="-4"/>
          <w:sz w:val="20"/>
        </w:rPr>
        <w:t xml:space="preserve"> </w:t>
      </w:r>
      <w:r>
        <w:rPr>
          <w:b/>
          <w:sz w:val="20"/>
        </w:rPr>
        <w:t>“i”</w:t>
      </w:r>
      <w:r>
        <w:rPr>
          <w:b/>
          <w:spacing w:val="-2"/>
          <w:sz w:val="20"/>
        </w:rPr>
        <w:t xml:space="preserve"> </w:t>
      </w:r>
      <w:r>
        <w:rPr>
          <w:b/>
          <w:sz w:val="20"/>
        </w:rPr>
        <w:t>e</w:t>
      </w:r>
      <w:r>
        <w:rPr>
          <w:b/>
          <w:spacing w:val="-2"/>
          <w:sz w:val="20"/>
        </w:rPr>
        <w:t xml:space="preserve"> </w:t>
      </w:r>
      <w:r>
        <w:rPr>
          <w:b/>
          <w:sz w:val="20"/>
        </w:rPr>
        <w:t>“j”</w:t>
      </w:r>
      <w:r>
        <w:rPr>
          <w:b/>
          <w:spacing w:val="-3"/>
          <w:sz w:val="20"/>
        </w:rPr>
        <w:t xml:space="preserve"> </w:t>
      </w:r>
      <w:r>
        <w:rPr>
          <w:b/>
          <w:sz w:val="20"/>
        </w:rPr>
        <w:t>acrescidas</w:t>
      </w:r>
      <w:r>
        <w:rPr>
          <w:b/>
          <w:spacing w:val="-1"/>
          <w:sz w:val="20"/>
        </w:rPr>
        <w:t xml:space="preserve"> </w:t>
      </w:r>
      <w:r>
        <w:rPr>
          <w:b/>
          <w:sz w:val="20"/>
        </w:rPr>
        <w:t>pela</w:t>
      </w:r>
      <w:r>
        <w:rPr>
          <w:b/>
          <w:spacing w:val="-2"/>
          <w:sz w:val="20"/>
        </w:rPr>
        <w:t xml:space="preserve"> </w:t>
      </w:r>
      <w:r>
        <w:rPr>
          <w:b/>
          <w:sz w:val="20"/>
        </w:rPr>
        <w:t>Lei</w:t>
      </w:r>
      <w:r>
        <w:rPr>
          <w:b/>
          <w:spacing w:val="-4"/>
          <w:sz w:val="20"/>
        </w:rPr>
        <w:t xml:space="preserve"> </w:t>
      </w:r>
      <w:r>
        <w:rPr>
          <w:b/>
          <w:sz w:val="20"/>
        </w:rPr>
        <w:t>nº</w:t>
      </w:r>
      <w:r>
        <w:rPr>
          <w:b/>
          <w:spacing w:val="-1"/>
          <w:sz w:val="20"/>
        </w:rPr>
        <w:t xml:space="preserve"> </w:t>
      </w:r>
      <w:r>
        <w:rPr>
          <w:b/>
          <w:sz w:val="20"/>
        </w:rPr>
        <w:t>4.755</w:t>
      </w:r>
      <w:r>
        <w:rPr>
          <w:b/>
          <w:spacing w:val="-4"/>
          <w:sz w:val="20"/>
        </w:rPr>
        <w:t xml:space="preserve"> </w:t>
      </w:r>
      <w:r>
        <w:rPr>
          <w:b/>
          <w:sz w:val="20"/>
        </w:rPr>
        <w:t>de</w:t>
      </w:r>
      <w:r>
        <w:rPr>
          <w:b/>
          <w:spacing w:val="-1"/>
          <w:sz w:val="20"/>
        </w:rPr>
        <w:t xml:space="preserve"> </w:t>
      </w:r>
      <w:r>
        <w:rPr>
          <w:b/>
          <w:sz w:val="20"/>
        </w:rPr>
        <w:t>05</w:t>
      </w:r>
      <w:r>
        <w:rPr>
          <w:b/>
          <w:spacing w:val="-2"/>
          <w:sz w:val="20"/>
        </w:rPr>
        <w:t xml:space="preserve"> </w:t>
      </w:r>
      <w:r>
        <w:rPr>
          <w:b/>
          <w:sz w:val="20"/>
        </w:rPr>
        <w:t>de</w:t>
      </w:r>
      <w:r>
        <w:rPr>
          <w:b/>
          <w:spacing w:val="-1"/>
          <w:sz w:val="20"/>
        </w:rPr>
        <w:t xml:space="preserve"> </w:t>
      </w:r>
      <w:r>
        <w:rPr>
          <w:b/>
          <w:sz w:val="20"/>
        </w:rPr>
        <w:t>outubro</w:t>
      </w:r>
      <w:r>
        <w:rPr>
          <w:b/>
          <w:spacing w:val="-3"/>
          <w:sz w:val="20"/>
        </w:rPr>
        <w:t xml:space="preserve"> </w:t>
      </w:r>
      <w:r>
        <w:rPr>
          <w:b/>
          <w:sz w:val="20"/>
        </w:rPr>
        <w:t>de</w:t>
      </w:r>
      <w:r>
        <w:rPr>
          <w:b/>
          <w:spacing w:val="-1"/>
          <w:sz w:val="20"/>
        </w:rPr>
        <w:t xml:space="preserve"> </w:t>
      </w:r>
      <w:r>
        <w:rPr>
          <w:b/>
          <w:spacing w:val="-2"/>
          <w:sz w:val="20"/>
        </w:rPr>
        <w:t>2005).</w:t>
      </w:r>
    </w:p>
    <w:p w14:paraId="1321FD1D" w14:textId="77777777" w:rsidR="000F69A6" w:rsidRDefault="000F69A6">
      <w:pPr>
        <w:pStyle w:val="Corpodetexto"/>
        <w:rPr>
          <w:b/>
        </w:rPr>
      </w:pPr>
    </w:p>
    <w:p w14:paraId="19F7F936" w14:textId="77777777" w:rsidR="000F69A6" w:rsidRDefault="00000000">
      <w:pPr>
        <w:pStyle w:val="Corpodetexto"/>
        <w:ind w:left="783"/>
      </w:pPr>
      <w:r>
        <w:rPr>
          <w:b/>
        </w:rPr>
        <w:t>§</w:t>
      </w:r>
      <w:r>
        <w:rPr>
          <w:b/>
          <w:spacing w:val="-2"/>
        </w:rPr>
        <w:t xml:space="preserve"> </w:t>
      </w:r>
      <w:r>
        <w:rPr>
          <w:b/>
        </w:rPr>
        <w:t>1º.</w:t>
      </w:r>
      <w:r>
        <w:rPr>
          <w:b/>
          <w:spacing w:val="-5"/>
        </w:rPr>
        <w:t xml:space="preserve"> </w:t>
      </w:r>
      <w:r>
        <w:t>Os</w:t>
      </w:r>
      <w:r>
        <w:rPr>
          <w:spacing w:val="-2"/>
        </w:rPr>
        <w:t xml:space="preserve"> </w:t>
      </w:r>
      <w:r>
        <w:t>vencimentos</w:t>
      </w:r>
      <w:r>
        <w:rPr>
          <w:spacing w:val="-1"/>
        </w:rPr>
        <w:t xml:space="preserve"> </w:t>
      </w:r>
      <w:r>
        <w:t>dos</w:t>
      </w:r>
      <w:r>
        <w:rPr>
          <w:spacing w:val="-1"/>
        </w:rPr>
        <w:t xml:space="preserve"> </w:t>
      </w:r>
      <w:r>
        <w:t>cargos</w:t>
      </w:r>
      <w:r>
        <w:rPr>
          <w:spacing w:val="-1"/>
        </w:rPr>
        <w:t xml:space="preserve"> </w:t>
      </w:r>
      <w:r>
        <w:t>ora</w:t>
      </w:r>
      <w:r>
        <w:rPr>
          <w:spacing w:val="-2"/>
        </w:rPr>
        <w:t xml:space="preserve"> </w:t>
      </w:r>
      <w:r>
        <w:t>criados,</w:t>
      </w:r>
      <w:r>
        <w:rPr>
          <w:spacing w:val="-2"/>
        </w:rPr>
        <w:t xml:space="preserve"> </w:t>
      </w:r>
      <w:r>
        <w:t>é</w:t>
      </w:r>
      <w:r>
        <w:rPr>
          <w:spacing w:val="-4"/>
        </w:rPr>
        <w:t xml:space="preserve"> </w:t>
      </w:r>
      <w:r>
        <w:t>a</w:t>
      </w:r>
      <w:r>
        <w:rPr>
          <w:spacing w:val="-3"/>
        </w:rPr>
        <w:t xml:space="preserve"> </w:t>
      </w:r>
      <w:r>
        <w:rPr>
          <w:spacing w:val="-2"/>
        </w:rPr>
        <w:t>seguinte:</w:t>
      </w:r>
    </w:p>
    <w:p w14:paraId="59203E85" w14:textId="77777777" w:rsidR="000F69A6" w:rsidRDefault="000F69A6">
      <w:pPr>
        <w:pStyle w:val="Corpodetexto"/>
      </w:pPr>
    </w:p>
    <w:p w14:paraId="450B4D1B" w14:textId="77777777" w:rsidR="000F69A6" w:rsidRPr="0005072E" w:rsidRDefault="00000000">
      <w:pPr>
        <w:pStyle w:val="PargrafodaLista"/>
        <w:numPr>
          <w:ilvl w:val="0"/>
          <w:numId w:val="2"/>
        </w:numPr>
        <w:tabs>
          <w:tab w:val="left" w:pos="1501"/>
          <w:tab w:val="left" w:pos="1503"/>
        </w:tabs>
        <w:ind w:left="1503" w:right="78"/>
        <w:jc w:val="both"/>
        <w:rPr>
          <w:strike/>
          <w:sz w:val="20"/>
        </w:rPr>
      </w:pPr>
      <w:r w:rsidRPr="0005072E">
        <w:rPr>
          <w:strike/>
          <w:sz w:val="20"/>
        </w:rPr>
        <w:t>cargos de coordenador e gerente, equivalerão à remuneração do cargo de</w:t>
      </w:r>
      <w:r w:rsidRPr="0005072E">
        <w:rPr>
          <w:strike/>
          <w:spacing w:val="40"/>
          <w:sz w:val="20"/>
        </w:rPr>
        <w:t xml:space="preserve"> </w:t>
      </w:r>
      <w:r w:rsidRPr="0005072E">
        <w:rPr>
          <w:strike/>
          <w:sz w:val="20"/>
        </w:rPr>
        <w:t>provimento em comissão de chefe de setor;</w:t>
      </w:r>
    </w:p>
    <w:p w14:paraId="5D99E803" w14:textId="77777777" w:rsidR="000F69A6" w:rsidRDefault="00000000">
      <w:pPr>
        <w:pStyle w:val="PargrafodaLista"/>
        <w:numPr>
          <w:ilvl w:val="0"/>
          <w:numId w:val="2"/>
        </w:numPr>
        <w:tabs>
          <w:tab w:val="left" w:pos="1501"/>
          <w:tab w:val="left" w:pos="1503"/>
        </w:tabs>
        <w:ind w:left="1503" w:right="78"/>
        <w:jc w:val="both"/>
        <w:rPr>
          <w:strike/>
          <w:sz w:val="20"/>
        </w:rPr>
      </w:pPr>
      <w:r w:rsidRPr="0005072E">
        <w:rPr>
          <w:strike/>
          <w:sz w:val="20"/>
        </w:rPr>
        <w:t>cargo de supervisor,</w:t>
      </w:r>
      <w:r w:rsidRPr="0005072E">
        <w:rPr>
          <w:strike/>
          <w:spacing w:val="-1"/>
          <w:sz w:val="20"/>
        </w:rPr>
        <w:t xml:space="preserve"> </w:t>
      </w:r>
      <w:r w:rsidRPr="0005072E">
        <w:rPr>
          <w:strike/>
          <w:sz w:val="20"/>
        </w:rPr>
        <w:t>equivalerá à remuneração do</w:t>
      </w:r>
      <w:r w:rsidRPr="0005072E">
        <w:rPr>
          <w:strike/>
          <w:spacing w:val="-2"/>
          <w:sz w:val="20"/>
        </w:rPr>
        <w:t xml:space="preserve"> </w:t>
      </w:r>
      <w:r w:rsidRPr="0005072E">
        <w:rPr>
          <w:strike/>
          <w:sz w:val="20"/>
        </w:rPr>
        <w:t>cargo de provimento em comissão de supervisor;</w:t>
      </w:r>
    </w:p>
    <w:p w14:paraId="7A95CC77" w14:textId="77777777" w:rsidR="0005072E" w:rsidRPr="0005072E" w:rsidRDefault="0005072E" w:rsidP="0005072E">
      <w:pPr>
        <w:tabs>
          <w:tab w:val="left" w:pos="1711"/>
        </w:tabs>
        <w:ind w:left="1144"/>
        <w:rPr>
          <w:b/>
          <w:bCs/>
          <w:sz w:val="20"/>
        </w:rPr>
      </w:pPr>
      <w:r w:rsidRPr="0005072E">
        <w:rPr>
          <w:b/>
          <w:bCs/>
          <w:sz w:val="20"/>
        </w:rPr>
        <w:t>(REDAÇÃO REVOGADA PELA LEI Nº 8.350 DE 14 DE ABRIL DE 2025)</w:t>
      </w:r>
    </w:p>
    <w:p w14:paraId="3668CF79" w14:textId="77777777" w:rsidR="0005072E" w:rsidRPr="0005072E" w:rsidRDefault="0005072E" w:rsidP="0005072E">
      <w:pPr>
        <w:tabs>
          <w:tab w:val="left" w:pos="1501"/>
          <w:tab w:val="left" w:pos="1503"/>
        </w:tabs>
        <w:ind w:left="1144" w:right="78"/>
        <w:jc w:val="both"/>
        <w:rPr>
          <w:strike/>
          <w:sz w:val="20"/>
        </w:rPr>
      </w:pPr>
    </w:p>
    <w:p w14:paraId="7466A7CF" w14:textId="77777777" w:rsidR="000F69A6" w:rsidRDefault="00000000">
      <w:pPr>
        <w:pStyle w:val="PargrafodaLista"/>
        <w:numPr>
          <w:ilvl w:val="0"/>
          <w:numId w:val="2"/>
        </w:numPr>
        <w:tabs>
          <w:tab w:val="left" w:pos="1501"/>
          <w:tab w:val="left" w:pos="1503"/>
        </w:tabs>
        <w:ind w:left="1503" w:right="86"/>
        <w:jc w:val="both"/>
        <w:rPr>
          <w:sz w:val="20"/>
        </w:rPr>
      </w:pPr>
      <w:r>
        <w:rPr>
          <w:sz w:val="20"/>
        </w:rPr>
        <w:t>cargo de Carreira, exceto o Técnico Superior de Saúde/médico do trabalho, e</w:t>
      </w:r>
      <w:r>
        <w:rPr>
          <w:spacing w:val="40"/>
          <w:sz w:val="20"/>
        </w:rPr>
        <w:t xml:space="preserve"> </w:t>
      </w:r>
      <w:r>
        <w:rPr>
          <w:sz w:val="20"/>
        </w:rPr>
        <w:t>Técnico em Segurança do Trabalho, equivalerá ao existente, de mesma denominação, na estrutura administrativa do poder Executivo;</w:t>
      </w:r>
    </w:p>
    <w:p w14:paraId="21409F8B" w14:textId="77777777" w:rsidR="000F69A6" w:rsidRDefault="000F69A6">
      <w:pPr>
        <w:pStyle w:val="Corpodetexto"/>
      </w:pPr>
    </w:p>
    <w:p w14:paraId="47356E56" w14:textId="77777777" w:rsidR="000F69A6" w:rsidRDefault="00000000">
      <w:pPr>
        <w:pStyle w:val="Corpodetexto"/>
        <w:ind w:left="75" w:right="86" w:firstLine="708"/>
        <w:jc w:val="both"/>
      </w:pPr>
      <w:r>
        <w:rPr>
          <w:b/>
        </w:rPr>
        <w:t>§ 2º.</w:t>
      </w:r>
      <w:r>
        <w:rPr>
          <w:b/>
          <w:spacing w:val="80"/>
        </w:rPr>
        <w:t xml:space="preserve"> </w:t>
      </w:r>
      <w:r>
        <w:t>O</w:t>
      </w:r>
      <w:r>
        <w:rPr>
          <w:spacing w:val="80"/>
        </w:rPr>
        <w:t xml:space="preserve"> </w:t>
      </w:r>
      <w:r>
        <w:t>Técnico Superior de Saúde/médico do trabalho perceberá por hora trabalhada o valor de R$ 28,84 (vinte e oito reais e oitenta e quatro centavos);</w:t>
      </w:r>
    </w:p>
    <w:p w14:paraId="67D6C716" w14:textId="77777777" w:rsidR="000F69A6" w:rsidRDefault="000F69A6">
      <w:pPr>
        <w:pStyle w:val="Corpodetexto"/>
        <w:jc w:val="both"/>
        <w:sectPr w:rsidR="000F69A6">
          <w:headerReference w:type="default" r:id="rId8"/>
          <w:footerReference w:type="default" r:id="rId9"/>
          <w:type w:val="continuous"/>
          <w:pgSz w:w="11900" w:h="16840"/>
          <w:pgMar w:top="1520" w:right="1700" w:bottom="1720" w:left="992" w:header="1122" w:footer="1534" w:gutter="0"/>
          <w:pgNumType w:start="1"/>
          <w:cols w:space="720"/>
        </w:sectPr>
      </w:pPr>
    </w:p>
    <w:p w14:paraId="35A07BC6" w14:textId="77777777" w:rsidR="000F69A6" w:rsidRDefault="000F69A6">
      <w:pPr>
        <w:pStyle w:val="Corpodetexto"/>
        <w:spacing w:before="83"/>
      </w:pPr>
    </w:p>
    <w:p w14:paraId="68B91A2B" w14:textId="77777777" w:rsidR="000F69A6" w:rsidRDefault="00000000">
      <w:pPr>
        <w:pStyle w:val="Corpodetexto"/>
        <w:ind w:left="75" w:right="80" w:firstLine="708"/>
        <w:jc w:val="both"/>
      </w:pPr>
      <w:r>
        <w:rPr>
          <w:b/>
        </w:rPr>
        <w:t xml:space="preserve">§ 3º. </w:t>
      </w:r>
      <w:r>
        <w:t>O vencimento do Técnico em Segurança do Trabalho fixa fixado em R$ 650,00 (seiscentos e cinqüenta reais).</w:t>
      </w:r>
    </w:p>
    <w:p w14:paraId="202DC927" w14:textId="77777777" w:rsidR="000F69A6" w:rsidRDefault="000F69A6">
      <w:pPr>
        <w:pStyle w:val="Corpodetexto"/>
      </w:pPr>
    </w:p>
    <w:p w14:paraId="178A955E" w14:textId="77777777" w:rsidR="000F69A6" w:rsidRDefault="00000000">
      <w:pPr>
        <w:pStyle w:val="Corpodetexto"/>
        <w:ind w:left="75" w:right="80" w:firstLine="708"/>
        <w:jc w:val="both"/>
      </w:pPr>
      <w:r>
        <w:rPr>
          <w:b/>
        </w:rPr>
        <w:t xml:space="preserve">§ 4º. </w:t>
      </w:r>
      <w:r>
        <w:t>À exceção do Técnico Superior de Saúde/médico do trabalho, os ocupantes dos cargos de carreira criados pela presente lei, mesmo na condição de contratados, que possuírem curso de especialização ou treinamento específico na área de saúde do trabalho farão jus a uma gratificação de 10% (dez por cento) incidente sobre o vencimento-base, a qual, não servirá de base para a concessão de qualquer outra gratificação ou adicional, não se incorporará ao vencimento,</w:t>
      </w:r>
      <w:r>
        <w:rPr>
          <w:spacing w:val="40"/>
        </w:rPr>
        <w:t xml:space="preserve"> </w:t>
      </w:r>
      <w:r>
        <w:t>e cessará quando da transferência do servidor para outra unidade.</w:t>
      </w:r>
    </w:p>
    <w:p w14:paraId="3A90F377" w14:textId="77777777" w:rsidR="000F69A6" w:rsidRDefault="000F69A6">
      <w:pPr>
        <w:pStyle w:val="Corpodetexto"/>
      </w:pPr>
    </w:p>
    <w:p w14:paraId="65D8FE89" w14:textId="77777777" w:rsidR="000F69A6" w:rsidRDefault="00000000">
      <w:pPr>
        <w:pStyle w:val="Corpodetexto"/>
        <w:ind w:left="75" w:right="84" w:firstLine="708"/>
        <w:jc w:val="both"/>
      </w:pPr>
      <w:r>
        <w:rPr>
          <w:b/>
        </w:rPr>
        <w:t xml:space="preserve">§ 5º. </w:t>
      </w:r>
      <w:r>
        <w:t>Os cargos criados pela presente lei, à exceção dos cargos de provimento em comissão, serão reajustados na mesma data e mesmos índices dos demais servidores do Poder Executivo.</w:t>
      </w:r>
    </w:p>
    <w:p w14:paraId="50A9B399" w14:textId="77777777" w:rsidR="000F69A6" w:rsidRDefault="000F69A6">
      <w:pPr>
        <w:pStyle w:val="Corpodetexto"/>
      </w:pPr>
    </w:p>
    <w:p w14:paraId="195BC8A7" w14:textId="77777777" w:rsidR="000F69A6" w:rsidRDefault="00000000">
      <w:pPr>
        <w:pStyle w:val="Corpodetexto"/>
        <w:ind w:left="75" w:right="86" w:firstLine="708"/>
        <w:jc w:val="both"/>
      </w:pPr>
      <w:r>
        <w:rPr>
          <w:noProof/>
        </w:rPr>
        <w:drawing>
          <wp:anchor distT="0" distB="0" distL="0" distR="0" simplePos="0" relativeHeight="487520768" behindDoc="1" locked="0" layoutInCell="1" allowOverlap="1" wp14:anchorId="3C6F4721" wp14:editId="1408A36B">
            <wp:simplePos x="0" y="0"/>
            <wp:positionH relativeFrom="page">
              <wp:posOffset>1412239</wp:posOffset>
            </wp:positionH>
            <wp:positionV relativeFrom="paragraph">
              <wp:posOffset>263098</wp:posOffset>
            </wp:positionV>
            <wp:extent cx="4276090" cy="40386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276090" cy="4038600"/>
                    </a:xfrm>
                    <a:prstGeom prst="rect">
                      <a:avLst/>
                    </a:prstGeom>
                  </pic:spPr>
                </pic:pic>
              </a:graphicData>
            </a:graphic>
          </wp:anchor>
        </w:drawing>
      </w:r>
      <w:r>
        <w:rPr>
          <w:b/>
        </w:rPr>
        <w:t>Art. 4°</w:t>
      </w:r>
      <w:r>
        <w:t>. Fica o poder executivo autorizado a contratar, por tempo determinado para atender a necessidade temporária de excepcional interesse público, os profissionais enumerados no inciso II,</w:t>
      </w:r>
      <w:r>
        <w:rPr>
          <w:spacing w:val="40"/>
        </w:rPr>
        <w:t xml:space="preserve"> </w:t>
      </w:r>
      <w:r>
        <w:t>do artigo, 3° desta lei.</w:t>
      </w:r>
    </w:p>
    <w:p w14:paraId="712D80DD" w14:textId="77777777" w:rsidR="000F69A6" w:rsidRDefault="000F69A6">
      <w:pPr>
        <w:pStyle w:val="Corpodetexto"/>
      </w:pPr>
    </w:p>
    <w:p w14:paraId="79B58216" w14:textId="77777777" w:rsidR="000F69A6" w:rsidRDefault="00000000">
      <w:pPr>
        <w:pStyle w:val="Corpodetexto"/>
        <w:spacing w:before="1"/>
        <w:ind w:left="75" w:firstLine="708"/>
      </w:pPr>
      <w:r>
        <w:rPr>
          <w:b/>
        </w:rPr>
        <w:t>§</w:t>
      </w:r>
      <w:r>
        <w:rPr>
          <w:b/>
          <w:spacing w:val="-2"/>
        </w:rPr>
        <w:t xml:space="preserve"> </w:t>
      </w:r>
      <w:r>
        <w:rPr>
          <w:b/>
        </w:rPr>
        <w:t>1º</w:t>
      </w:r>
      <w:r>
        <w:t>.</w:t>
      </w:r>
      <w:r>
        <w:rPr>
          <w:spacing w:val="-5"/>
        </w:rPr>
        <w:t xml:space="preserve"> </w:t>
      </w:r>
      <w:r>
        <w:t>Os</w:t>
      </w:r>
      <w:r>
        <w:rPr>
          <w:spacing w:val="-3"/>
        </w:rPr>
        <w:t xml:space="preserve"> </w:t>
      </w:r>
      <w:r>
        <w:t>prazos</w:t>
      </w:r>
      <w:r>
        <w:rPr>
          <w:spacing w:val="-1"/>
        </w:rPr>
        <w:t xml:space="preserve"> </w:t>
      </w:r>
      <w:r>
        <w:t>não</w:t>
      </w:r>
      <w:r>
        <w:rPr>
          <w:spacing w:val="-4"/>
        </w:rPr>
        <w:t xml:space="preserve"> </w:t>
      </w:r>
      <w:r>
        <w:t>podem</w:t>
      </w:r>
      <w:r>
        <w:rPr>
          <w:spacing w:val="-2"/>
        </w:rPr>
        <w:t xml:space="preserve"> </w:t>
      </w:r>
      <w:r>
        <w:t>ser</w:t>
      </w:r>
      <w:r>
        <w:rPr>
          <w:spacing w:val="-4"/>
        </w:rPr>
        <w:t xml:space="preserve"> </w:t>
      </w:r>
      <w:r>
        <w:t>superiores</w:t>
      </w:r>
      <w:r>
        <w:rPr>
          <w:spacing w:val="-1"/>
        </w:rPr>
        <w:t xml:space="preserve"> </w:t>
      </w:r>
      <w:r>
        <w:t>ao</w:t>
      </w:r>
      <w:r>
        <w:rPr>
          <w:spacing w:val="-4"/>
        </w:rPr>
        <w:t xml:space="preserve"> </w:t>
      </w:r>
      <w:r>
        <w:t>máximo</w:t>
      </w:r>
      <w:r>
        <w:rPr>
          <w:spacing w:val="-4"/>
        </w:rPr>
        <w:t xml:space="preserve"> </w:t>
      </w:r>
      <w:r>
        <w:t>previsto</w:t>
      </w:r>
      <w:r>
        <w:rPr>
          <w:spacing w:val="-4"/>
        </w:rPr>
        <w:t xml:space="preserve"> </w:t>
      </w:r>
      <w:r>
        <w:t>no</w:t>
      </w:r>
      <w:r>
        <w:rPr>
          <w:spacing w:val="-2"/>
        </w:rPr>
        <w:t xml:space="preserve"> </w:t>
      </w:r>
      <w:r>
        <w:t>artigo</w:t>
      </w:r>
      <w:r>
        <w:rPr>
          <w:spacing w:val="-4"/>
        </w:rPr>
        <w:t xml:space="preserve"> </w:t>
      </w:r>
      <w:r>
        <w:t>4º</w:t>
      </w:r>
      <w:r>
        <w:rPr>
          <w:spacing w:val="-2"/>
        </w:rPr>
        <w:t xml:space="preserve"> </w:t>
      </w:r>
      <w:r>
        <w:t>da</w:t>
      </w:r>
      <w:r>
        <w:rPr>
          <w:spacing w:val="-2"/>
        </w:rPr>
        <w:t xml:space="preserve"> </w:t>
      </w:r>
      <w:r>
        <w:t>Lei</w:t>
      </w:r>
      <w:r>
        <w:rPr>
          <w:spacing w:val="-1"/>
        </w:rPr>
        <w:t xml:space="preserve"> </w:t>
      </w:r>
      <w:r>
        <w:t>Federal</w:t>
      </w:r>
      <w:r>
        <w:rPr>
          <w:spacing w:val="-3"/>
        </w:rPr>
        <w:t xml:space="preserve"> </w:t>
      </w:r>
      <w:r>
        <w:t>nº 8.745, de 9 de dezembro de 1993.</w:t>
      </w:r>
    </w:p>
    <w:p w14:paraId="434C8419" w14:textId="77777777" w:rsidR="000F69A6" w:rsidRDefault="00000000">
      <w:pPr>
        <w:pStyle w:val="Corpodetexto"/>
        <w:spacing w:before="230"/>
        <w:ind w:left="75" w:right="80" w:firstLine="708"/>
        <w:jc w:val="both"/>
      </w:pPr>
      <w:r>
        <w:rPr>
          <w:b/>
        </w:rPr>
        <w:t>§</w:t>
      </w:r>
      <w:r>
        <w:rPr>
          <w:b/>
          <w:spacing w:val="-2"/>
        </w:rPr>
        <w:t xml:space="preserve"> </w:t>
      </w:r>
      <w:r>
        <w:rPr>
          <w:b/>
        </w:rPr>
        <w:t>2º</w:t>
      </w:r>
      <w:r>
        <w:t>.</w:t>
      </w:r>
      <w:r>
        <w:rPr>
          <w:spacing w:val="-5"/>
        </w:rPr>
        <w:t xml:space="preserve"> </w:t>
      </w:r>
      <w:r>
        <w:t>É</w:t>
      </w:r>
      <w:r>
        <w:rPr>
          <w:spacing w:val="-2"/>
        </w:rPr>
        <w:t xml:space="preserve"> </w:t>
      </w:r>
      <w:r>
        <w:t>proibida</w:t>
      </w:r>
      <w:r>
        <w:rPr>
          <w:spacing w:val="-4"/>
        </w:rPr>
        <w:t xml:space="preserve"> </w:t>
      </w:r>
      <w:r>
        <w:t>a</w:t>
      </w:r>
      <w:r>
        <w:rPr>
          <w:spacing w:val="-2"/>
        </w:rPr>
        <w:t xml:space="preserve"> </w:t>
      </w:r>
      <w:r>
        <w:t>contratação,</w:t>
      </w:r>
      <w:r>
        <w:rPr>
          <w:spacing w:val="-3"/>
        </w:rPr>
        <w:t xml:space="preserve"> </w:t>
      </w:r>
      <w:r>
        <w:t>nos</w:t>
      </w:r>
      <w:r>
        <w:rPr>
          <w:spacing w:val="-2"/>
        </w:rPr>
        <w:t xml:space="preserve"> </w:t>
      </w:r>
      <w:r>
        <w:t>termos</w:t>
      </w:r>
      <w:r>
        <w:rPr>
          <w:spacing w:val="-2"/>
        </w:rPr>
        <w:t xml:space="preserve"> </w:t>
      </w:r>
      <w:r>
        <w:t>desta</w:t>
      </w:r>
      <w:r>
        <w:rPr>
          <w:spacing w:val="-2"/>
        </w:rPr>
        <w:t xml:space="preserve"> </w:t>
      </w:r>
      <w:r>
        <w:t>Lei,</w:t>
      </w:r>
      <w:r>
        <w:rPr>
          <w:spacing w:val="-5"/>
        </w:rPr>
        <w:t xml:space="preserve"> </w:t>
      </w:r>
      <w:r>
        <w:t>de</w:t>
      </w:r>
      <w:r>
        <w:rPr>
          <w:spacing w:val="-4"/>
        </w:rPr>
        <w:t xml:space="preserve"> </w:t>
      </w:r>
      <w:r>
        <w:t>servidores</w:t>
      </w:r>
      <w:r>
        <w:rPr>
          <w:spacing w:val="-2"/>
        </w:rPr>
        <w:t xml:space="preserve"> </w:t>
      </w:r>
      <w:r>
        <w:t>da</w:t>
      </w:r>
      <w:r>
        <w:rPr>
          <w:spacing w:val="-2"/>
        </w:rPr>
        <w:t xml:space="preserve"> </w:t>
      </w:r>
      <w:r>
        <w:t>Administração</w:t>
      </w:r>
      <w:r>
        <w:rPr>
          <w:spacing w:val="-2"/>
        </w:rPr>
        <w:t xml:space="preserve"> </w:t>
      </w:r>
      <w:r>
        <w:t>direta</w:t>
      </w:r>
      <w:r>
        <w:rPr>
          <w:spacing w:val="-4"/>
        </w:rPr>
        <w:t xml:space="preserve"> </w:t>
      </w:r>
      <w:r>
        <w:t xml:space="preserve">ou indireta da União, dos Estados, do Distrito Federal e dos Municípios, bem como de empregados ou servidores de suas subsidiárias e controladas, ressalvadas as hipóteses constitucionalmente </w:t>
      </w:r>
      <w:r>
        <w:rPr>
          <w:spacing w:val="-2"/>
        </w:rPr>
        <w:t>permitidas.</w:t>
      </w:r>
    </w:p>
    <w:p w14:paraId="69748188" w14:textId="77777777" w:rsidR="000F69A6" w:rsidRDefault="00000000">
      <w:pPr>
        <w:pStyle w:val="Corpodetexto"/>
        <w:spacing w:before="230"/>
        <w:ind w:left="75" w:right="81" w:firstLine="708"/>
        <w:jc w:val="both"/>
      </w:pPr>
      <w:r>
        <w:rPr>
          <w:b/>
        </w:rPr>
        <w:t xml:space="preserve">§ 3º. </w:t>
      </w:r>
      <w:r>
        <w:t>Obedecendo a diretrizes contidas no Projeto da Rede Integrada de Atenção à Saúde do Trabalhador</w:t>
      </w:r>
      <w:r>
        <w:rPr>
          <w:spacing w:val="-1"/>
        </w:rPr>
        <w:t xml:space="preserve"> </w:t>
      </w:r>
      <w:r>
        <w:t>a</w:t>
      </w:r>
      <w:r>
        <w:rPr>
          <w:spacing w:val="-3"/>
        </w:rPr>
        <w:t xml:space="preserve"> </w:t>
      </w:r>
      <w:r>
        <w:t>contratação</w:t>
      </w:r>
      <w:r>
        <w:rPr>
          <w:spacing w:val="-3"/>
        </w:rPr>
        <w:t xml:space="preserve"> </w:t>
      </w:r>
      <w:r>
        <w:t>temporária</w:t>
      </w:r>
      <w:r>
        <w:rPr>
          <w:spacing w:val="-3"/>
        </w:rPr>
        <w:t xml:space="preserve"> </w:t>
      </w:r>
      <w:r>
        <w:t>citada</w:t>
      </w:r>
      <w:r>
        <w:rPr>
          <w:spacing w:val="-1"/>
        </w:rPr>
        <w:t xml:space="preserve"> </w:t>
      </w:r>
      <w:r>
        <w:t>no</w:t>
      </w:r>
      <w:r>
        <w:rPr>
          <w:spacing w:val="-1"/>
        </w:rPr>
        <w:t xml:space="preserve"> </w:t>
      </w:r>
      <w:r>
        <w:t>caput</w:t>
      </w:r>
      <w:r>
        <w:rPr>
          <w:spacing w:val="-2"/>
        </w:rPr>
        <w:t xml:space="preserve"> </w:t>
      </w:r>
      <w:r>
        <w:t>deste</w:t>
      </w:r>
      <w:r>
        <w:rPr>
          <w:spacing w:val="-3"/>
        </w:rPr>
        <w:t xml:space="preserve"> </w:t>
      </w:r>
      <w:r>
        <w:t>artigo,</w:t>
      </w:r>
      <w:r>
        <w:rPr>
          <w:spacing w:val="-4"/>
        </w:rPr>
        <w:t xml:space="preserve"> </w:t>
      </w:r>
      <w:r>
        <w:t>dará</w:t>
      </w:r>
      <w:r>
        <w:rPr>
          <w:spacing w:val="-1"/>
        </w:rPr>
        <w:t xml:space="preserve"> </w:t>
      </w:r>
      <w:r>
        <w:t>prioridade</w:t>
      </w:r>
      <w:r>
        <w:rPr>
          <w:spacing w:val="-3"/>
        </w:rPr>
        <w:t xml:space="preserve"> </w:t>
      </w:r>
      <w:r>
        <w:t>aos aprovados em concurso público, desde que, os convocados comprovem formação acadêmica na área de saúde no trabalho, ou treinamento específico na mesma área.</w:t>
      </w:r>
    </w:p>
    <w:p w14:paraId="359A1F11" w14:textId="77777777" w:rsidR="000F69A6" w:rsidRDefault="000F69A6">
      <w:pPr>
        <w:pStyle w:val="Corpodetexto"/>
      </w:pPr>
    </w:p>
    <w:p w14:paraId="74A68EC9" w14:textId="77777777" w:rsidR="000F69A6" w:rsidRDefault="00000000">
      <w:pPr>
        <w:pStyle w:val="Corpodetexto"/>
        <w:ind w:left="783"/>
      </w:pPr>
      <w:r>
        <w:rPr>
          <w:b/>
        </w:rPr>
        <w:t>Art.</w:t>
      </w:r>
      <w:r>
        <w:rPr>
          <w:b/>
          <w:spacing w:val="-5"/>
        </w:rPr>
        <w:t xml:space="preserve"> </w:t>
      </w:r>
      <w:r>
        <w:rPr>
          <w:b/>
        </w:rPr>
        <w:t>5º</w:t>
      </w:r>
      <w:r>
        <w:t>.</w:t>
      </w:r>
      <w:r>
        <w:rPr>
          <w:spacing w:val="-2"/>
        </w:rPr>
        <w:t xml:space="preserve"> </w:t>
      </w:r>
      <w:r>
        <w:t>O</w:t>
      </w:r>
      <w:r>
        <w:rPr>
          <w:spacing w:val="-5"/>
        </w:rPr>
        <w:t xml:space="preserve"> </w:t>
      </w:r>
      <w:r>
        <w:t>contrato</w:t>
      </w:r>
      <w:r>
        <w:rPr>
          <w:spacing w:val="-3"/>
        </w:rPr>
        <w:t xml:space="preserve"> </w:t>
      </w:r>
      <w:r>
        <w:t>firmado</w:t>
      </w:r>
      <w:r>
        <w:rPr>
          <w:spacing w:val="-4"/>
        </w:rPr>
        <w:t xml:space="preserve"> </w:t>
      </w:r>
      <w:r>
        <w:t>de</w:t>
      </w:r>
      <w:r>
        <w:rPr>
          <w:spacing w:val="-3"/>
        </w:rPr>
        <w:t xml:space="preserve"> </w:t>
      </w:r>
      <w:r>
        <w:t>acordo</w:t>
      </w:r>
      <w:r>
        <w:rPr>
          <w:spacing w:val="-3"/>
        </w:rPr>
        <w:t xml:space="preserve"> </w:t>
      </w:r>
      <w:r>
        <w:t>com</w:t>
      </w:r>
      <w:r>
        <w:rPr>
          <w:spacing w:val="-4"/>
        </w:rPr>
        <w:t xml:space="preserve"> </w:t>
      </w:r>
      <w:r>
        <w:t>esta</w:t>
      </w:r>
      <w:r>
        <w:rPr>
          <w:spacing w:val="-1"/>
        </w:rPr>
        <w:t xml:space="preserve"> </w:t>
      </w:r>
      <w:r>
        <w:t>Lei</w:t>
      </w:r>
      <w:r>
        <w:rPr>
          <w:spacing w:val="-3"/>
        </w:rPr>
        <w:t xml:space="preserve"> </w:t>
      </w:r>
      <w:r>
        <w:t>extinguir-se-á,</w:t>
      </w:r>
      <w:r>
        <w:rPr>
          <w:spacing w:val="-4"/>
        </w:rPr>
        <w:t xml:space="preserve"> </w:t>
      </w:r>
      <w:r>
        <w:t>sem</w:t>
      </w:r>
      <w:r>
        <w:rPr>
          <w:spacing w:val="-2"/>
        </w:rPr>
        <w:t xml:space="preserve"> </w:t>
      </w:r>
      <w:r>
        <w:t>direito</w:t>
      </w:r>
      <w:r>
        <w:rPr>
          <w:spacing w:val="-1"/>
        </w:rPr>
        <w:t xml:space="preserve"> </w:t>
      </w:r>
      <w:r>
        <w:t>a</w:t>
      </w:r>
      <w:r>
        <w:rPr>
          <w:spacing w:val="-3"/>
        </w:rPr>
        <w:t xml:space="preserve"> </w:t>
      </w:r>
      <w:r>
        <w:rPr>
          <w:spacing w:val="-2"/>
        </w:rPr>
        <w:t>indenizações:</w:t>
      </w:r>
    </w:p>
    <w:p w14:paraId="34C0BD64" w14:textId="77777777" w:rsidR="000F69A6" w:rsidRDefault="000F69A6">
      <w:pPr>
        <w:pStyle w:val="Corpodetexto"/>
      </w:pPr>
    </w:p>
    <w:p w14:paraId="612E6F48" w14:textId="77777777" w:rsidR="000F69A6" w:rsidRDefault="00000000">
      <w:pPr>
        <w:pStyle w:val="PargrafodaLista"/>
        <w:numPr>
          <w:ilvl w:val="0"/>
          <w:numId w:val="1"/>
        </w:numPr>
        <w:tabs>
          <w:tab w:val="left" w:pos="794"/>
        </w:tabs>
        <w:ind w:left="794" w:hanging="358"/>
        <w:rPr>
          <w:sz w:val="20"/>
        </w:rPr>
      </w:pPr>
      <w:r>
        <w:rPr>
          <w:sz w:val="20"/>
        </w:rPr>
        <w:t>pelo</w:t>
      </w:r>
      <w:r>
        <w:rPr>
          <w:spacing w:val="-3"/>
          <w:sz w:val="20"/>
        </w:rPr>
        <w:t xml:space="preserve"> </w:t>
      </w:r>
      <w:r>
        <w:rPr>
          <w:sz w:val="20"/>
        </w:rPr>
        <w:t>término</w:t>
      </w:r>
      <w:r>
        <w:rPr>
          <w:spacing w:val="-3"/>
          <w:sz w:val="20"/>
        </w:rPr>
        <w:t xml:space="preserve"> </w:t>
      </w:r>
      <w:r>
        <w:rPr>
          <w:sz w:val="20"/>
        </w:rPr>
        <w:t>do</w:t>
      </w:r>
      <w:r>
        <w:rPr>
          <w:spacing w:val="-3"/>
          <w:sz w:val="20"/>
        </w:rPr>
        <w:t xml:space="preserve"> </w:t>
      </w:r>
      <w:r>
        <w:rPr>
          <w:sz w:val="20"/>
        </w:rPr>
        <w:t>prazo</w:t>
      </w:r>
      <w:r>
        <w:rPr>
          <w:spacing w:val="-3"/>
          <w:sz w:val="20"/>
        </w:rPr>
        <w:t xml:space="preserve"> </w:t>
      </w:r>
      <w:r>
        <w:rPr>
          <w:spacing w:val="-2"/>
          <w:sz w:val="20"/>
        </w:rPr>
        <w:t>contratual;</w:t>
      </w:r>
    </w:p>
    <w:p w14:paraId="4D7001B6" w14:textId="77777777" w:rsidR="000F69A6" w:rsidRDefault="00000000">
      <w:pPr>
        <w:pStyle w:val="PargrafodaLista"/>
        <w:numPr>
          <w:ilvl w:val="0"/>
          <w:numId w:val="1"/>
        </w:numPr>
        <w:tabs>
          <w:tab w:val="left" w:pos="794"/>
        </w:tabs>
        <w:ind w:left="794" w:hanging="358"/>
        <w:rPr>
          <w:sz w:val="20"/>
        </w:rPr>
      </w:pPr>
      <w:r>
        <w:rPr>
          <w:sz w:val="20"/>
        </w:rPr>
        <w:t>por</w:t>
      </w:r>
      <w:r>
        <w:rPr>
          <w:spacing w:val="-3"/>
          <w:sz w:val="20"/>
        </w:rPr>
        <w:t xml:space="preserve"> </w:t>
      </w:r>
      <w:r>
        <w:rPr>
          <w:sz w:val="20"/>
        </w:rPr>
        <w:t>iniciativa</w:t>
      </w:r>
      <w:r>
        <w:rPr>
          <w:spacing w:val="-2"/>
          <w:sz w:val="20"/>
        </w:rPr>
        <w:t xml:space="preserve"> </w:t>
      </w:r>
      <w:r>
        <w:rPr>
          <w:sz w:val="20"/>
        </w:rPr>
        <w:t>do</w:t>
      </w:r>
      <w:r>
        <w:rPr>
          <w:spacing w:val="-4"/>
          <w:sz w:val="20"/>
        </w:rPr>
        <w:t xml:space="preserve"> </w:t>
      </w:r>
      <w:r>
        <w:rPr>
          <w:spacing w:val="-2"/>
          <w:sz w:val="20"/>
        </w:rPr>
        <w:t>contratado;</w:t>
      </w:r>
    </w:p>
    <w:p w14:paraId="5CFE73D0" w14:textId="77777777" w:rsidR="000F69A6" w:rsidRDefault="00000000">
      <w:pPr>
        <w:pStyle w:val="PargrafodaLista"/>
        <w:numPr>
          <w:ilvl w:val="0"/>
          <w:numId w:val="1"/>
        </w:numPr>
        <w:tabs>
          <w:tab w:val="left" w:pos="796"/>
        </w:tabs>
        <w:ind w:right="532"/>
        <w:rPr>
          <w:sz w:val="20"/>
        </w:rPr>
      </w:pPr>
      <w:r>
        <w:rPr>
          <w:sz w:val="20"/>
        </w:rPr>
        <w:t>pela</w:t>
      </w:r>
      <w:r>
        <w:rPr>
          <w:spacing w:val="-3"/>
          <w:sz w:val="20"/>
        </w:rPr>
        <w:t xml:space="preserve"> </w:t>
      </w:r>
      <w:r>
        <w:rPr>
          <w:sz w:val="20"/>
        </w:rPr>
        <w:t>extinção</w:t>
      </w:r>
      <w:r>
        <w:rPr>
          <w:spacing w:val="-3"/>
          <w:sz w:val="20"/>
        </w:rPr>
        <w:t xml:space="preserve"> </w:t>
      </w:r>
      <w:r>
        <w:rPr>
          <w:sz w:val="20"/>
        </w:rPr>
        <w:t>ou</w:t>
      </w:r>
      <w:r>
        <w:rPr>
          <w:spacing w:val="-3"/>
          <w:sz w:val="20"/>
        </w:rPr>
        <w:t xml:space="preserve"> </w:t>
      </w:r>
      <w:r>
        <w:rPr>
          <w:sz w:val="20"/>
        </w:rPr>
        <w:t>solução</w:t>
      </w:r>
      <w:r>
        <w:rPr>
          <w:spacing w:val="-4"/>
          <w:sz w:val="20"/>
        </w:rPr>
        <w:t xml:space="preserve"> </w:t>
      </w:r>
      <w:r>
        <w:rPr>
          <w:sz w:val="20"/>
        </w:rPr>
        <w:t>de</w:t>
      </w:r>
      <w:r>
        <w:rPr>
          <w:spacing w:val="-4"/>
          <w:sz w:val="20"/>
        </w:rPr>
        <w:t xml:space="preserve"> </w:t>
      </w:r>
      <w:r>
        <w:rPr>
          <w:sz w:val="20"/>
        </w:rPr>
        <w:t>continuidade</w:t>
      </w:r>
      <w:r>
        <w:rPr>
          <w:spacing w:val="-3"/>
          <w:sz w:val="20"/>
        </w:rPr>
        <w:t xml:space="preserve"> </w:t>
      </w:r>
      <w:r>
        <w:rPr>
          <w:sz w:val="20"/>
        </w:rPr>
        <w:t>do</w:t>
      </w:r>
      <w:r>
        <w:rPr>
          <w:spacing w:val="-4"/>
          <w:sz w:val="20"/>
        </w:rPr>
        <w:t xml:space="preserve"> </w:t>
      </w:r>
      <w:r>
        <w:rPr>
          <w:sz w:val="20"/>
        </w:rPr>
        <w:t>CRST</w:t>
      </w:r>
      <w:r>
        <w:rPr>
          <w:spacing w:val="-4"/>
          <w:sz w:val="20"/>
        </w:rPr>
        <w:t xml:space="preserve"> </w:t>
      </w:r>
      <w:r>
        <w:rPr>
          <w:sz w:val="20"/>
        </w:rPr>
        <w:t>ou</w:t>
      </w:r>
      <w:r>
        <w:rPr>
          <w:spacing w:val="-3"/>
          <w:sz w:val="20"/>
        </w:rPr>
        <w:t xml:space="preserve"> </w:t>
      </w:r>
      <w:r>
        <w:rPr>
          <w:sz w:val="20"/>
        </w:rPr>
        <w:t>RENAST,</w:t>
      </w:r>
      <w:r>
        <w:rPr>
          <w:spacing w:val="-4"/>
          <w:sz w:val="20"/>
        </w:rPr>
        <w:t xml:space="preserve"> </w:t>
      </w:r>
      <w:r>
        <w:rPr>
          <w:sz w:val="20"/>
        </w:rPr>
        <w:t>ou</w:t>
      </w:r>
      <w:r>
        <w:rPr>
          <w:spacing w:val="-3"/>
          <w:sz w:val="20"/>
        </w:rPr>
        <w:t xml:space="preserve"> </w:t>
      </w:r>
      <w:r>
        <w:rPr>
          <w:sz w:val="20"/>
        </w:rPr>
        <w:t>falta</w:t>
      </w:r>
      <w:r>
        <w:rPr>
          <w:spacing w:val="-4"/>
          <w:sz w:val="20"/>
        </w:rPr>
        <w:t xml:space="preserve"> </w:t>
      </w:r>
      <w:r>
        <w:rPr>
          <w:sz w:val="20"/>
        </w:rPr>
        <w:t>de</w:t>
      </w:r>
      <w:r>
        <w:rPr>
          <w:spacing w:val="-4"/>
          <w:sz w:val="20"/>
        </w:rPr>
        <w:t xml:space="preserve"> </w:t>
      </w:r>
      <w:r>
        <w:rPr>
          <w:sz w:val="20"/>
        </w:rPr>
        <w:t>repasse</w:t>
      </w:r>
      <w:r>
        <w:rPr>
          <w:spacing w:val="-4"/>
          <w:sz w:val="20"/>
        </w:rPr>
        <w:t xml:space="preserve"> </w:t>
      </w:r>
      <w:r>
        <w:rPr>
          <w:sz w:val="20"/>
        </w:rPr>
        <w:t>dos mesmos ao Município de Araxá;</w:t>
      </w:r>
    </w:p>
    <w:p w14:paraId="28ADE475" w14:textId="77777777" w:rsidR="000F69A6" w:rsidRDefault="00000000">
      <w:pPr>
        <w:pStyle w:val="PargrafodaLista"/>
        <w:numPr>
          <w:ilvl w:val="0"/>
          <w:numId w:val="1"/>
        </w:numPr>
        <w:tabs>
          <w:tab w:val="left" w:pos="794"/>
        </w:tabs>
        <w:ind w:left="794" w:hanging="358"/>
        <w:rPr>
          <w:sz w:val="20"/>
        </w:rPr>
      </w:pPr>
      <w:r>
        <w:rPr>
          <w:sz w:val="20"/>
        </w:rPr>
        <w:t>por</w:t>
      </w:r>
      <w:r>
        <w:rPr>
          <w:spacing w:val="-2"/>
          <w:sz w:val="20"/>
        </w:rPr>
        <w:t xml:space="preserve"> </w:t>
      </w:r>
      <w:r>
        <w:rPr>
          <w:sz w:val="20"/>
        </w:rPr>
        <w:t>justa</w:t>
      </w:r>
      <w:r>
        <w:rPr>
          <w:spacing w:val="-2"/>
          <w:sz w:val="20"/>
        </w:rPr>
        <w:t xml:space="preserve"> </w:t>
      </w:r>
      <w:r>
        <w:rPr>
          <w:sz w:val="20"/>
        </w:rPr>
        <w:t>causa</w:t>
      </w:r>
      <w:r>
        <w:rPr>
          <w:spacing w:val="-1"/>
          <w:sz w:val="20"/>
        </w:rPr>
        <w:t xml:space="preserve"> </w:t>
      </w:r>
      <w:r>
        <w:rPr>
          <w:sz w:val="20"/>
        </w:rPr>
        <w:t>do</w:t>
      </w:r>
      <w:r>
        <w:rPr>
          <w:spacing w:val="-3"/>
          <w:sz w:val="20"/>
        </w:rPr>
        <w:t xml:space="preserve"> </w:t>
      </w:r>
      <w:r>
        <w:rPr>
          <w:spacing w:val="-2"/>
          <w:sz w:val="20"/>
        </w:rPr>
        <w:t>contratado;</w:t>
      </w:r>
    </w:p>
    <w:p w14:paraId="32221394" w14:textId="77777777" w:rsidR="000F69A6" w:rsidRDefault="00000000">
      <w:pPr>
        <w:pStyle w:val="PargrafodaLista"/>
        <w:numPr>
          <w:ilvl w:val="0"/>
          <w:numId w:val="1"/>
        </w:numPr>
        <w:tabs>
          <w:tab w:val="left" w:pos="794"/>
        </w:tabs>
        <w:ind w:left="794" w:hanging="358"/>
        <w:rPr>
          <w:sz w:val="20"/>
        </w:rPr>
      </w:pPr>
      <w:r>
        <w:rPr>
          <w:sz w:val="20"/>
        </w:rPr>
        <w:t>por</w:t>
      </w:r>
      <w:r>
        <w:rPr>
          <w:spacing w:val="-6"/>
          <w:sz w:val="20"/>
        </w:rPr>
        <w:t xml:space="preserve"> </w:t>
      </w:r>
      <w:r>
        <w:rPr>
          <w:sz w:val="20"/>
        </w:rPr>
        <w:t>conveniência</w:t>
      </w:r>
      <w:r>
        <w:rPr>
          <w:spacing w:val="-7"/>
          <w:sz w:val="20"/>
        </w:rPr>
        <w:t xml:space="preserve"> </w:t>
      </w:r>
      <w:r>
        <w:rPr>
          <w:spacing w:val="-2"/>
          <w:sz w:val="20"/>
        </w:rPr>
        <w:t>administrativa.</w:t>
      </w:r>
    </w:p>
    <w:p w14:paraId="6055DBA5" w14:textId="77777777" w:rsidR="000F69A6" w:rsidRDefault="000F69A6">
      <w:pPr>
        <w:pStyle w:val="Corpodetexto"/>
      </w:pPr>
    </w:p>
    <w:p w14:paraId="58D842B3" w14:textId="77777777" w:rsidR="000F69A6" w:rsidRDefault="00000000">
      <w:pPr>
        <w:pStyle w:val="Corpodetexto"/>
        <w:ind w:left="75" w:firstLine="708"/>
      </w:pPr>
      <w:r>
        <w:rPr>
          <w:b/>
        </w:rPr>
        <w:t>§</w:t>
      </w:r>
      <w:r>
        <w:rPr>
          <w:b/>
          <w:spacing w:val="20"/>
        </w:rPr>
        <w:t xml:space="preserve"> </w:t>
      </w:r>
      <w:r>
        <w:rPr>
          <w:b/>
        </w:rPr>
        <w:t>1º</w:t>
      </w:r>
      <w:r>
        <w:t>.</w:t>
      </w:r>
      <w:r>
        <w:rPr>
          <w:spacing w:val="21"/>
        </w:rPr>
        <w:t xml:space="preserve"> </w:t>
      </w:r>
      <w:r>
        <w:t>A</w:t>
      </w:r>
      <w:r>
        <w:rPr>
          <w:spacing w:val="20"/>
        </w:rPr>
        <w:t xml:space="preserve"> </w:t>
      </w:r>
      <w:r>
        <w:t>extinção</w:t>
      </w:r>
      <w:r>
        <w:rPr>
          <w:spacing w:val="20"/>
        </w:rPr>
        <w:t xml:space="preserve"> </w:t>
      </w:r>
      <w:r>
        <w:t>do</w:t>
      </w:r>
      <w:r>
        <w:rPr>
          <w:spacing w:val="20"/>
        </w:rPr>
        <w:t xml:space="preserve"> </w:t>
      </w:r>
      <w:r>
        <w:t>contrato, nos</w:t>
      </w:r>
      <w:r>
        <w:rPr>
          <w:spacing w:val="23"/>
        </w:rPr>
        <w:t xml:space="preserve"> </w:t>
      </w:r>
      <w:r>
        <w:t>casos</w:t>
      </w:r>
      <w:r>
        <w:rPr>
          <w:spacing w:val="21"/>
        </w:rPr>
        <w:t xml:space="preserve"> </w:t>
      </w:r>
      <w:r>
        <w:t>do</w:t>
      </w:r>
      <w:r>
        <w:rPr>
          <w:spacing w:val="20"/>
        </w:rPr>
        <w:t xml:space="preserve"> </w:t>
      </w:r>
      <w:r>
        <w:t>inciso</w:t>
      </w:r>
      <w:r>
        <w:rPr>
          <w:spacing w:val="20"/>
        </w:rPr>
        <w:t xml:space="preserve"> </w:t>
      </w:r>
      <w:r>
        <w:t>V, será</w:t>
      </w:r>
      <w:r>
        <w:rPr>
          <w:spacing w:val="22"/>
        </w:rPr>
        <w:t xml:space="preserve"> </w:t>
      </w:r>
      <w:r>
        <w:t>comunicada</w:t>
      </w:r>
      <w:r>
        <w:rPr>
          <w:spacing w:val="22"/>
        </w:rPr>
        <w:t xml:space="preserve"> </w:t>
      </w:r>
      <w:r>
        <w:t>com</w:t>
      </w:r>
      <w:r>
        <w:rPr>
          <w:spacing w:val="20"/>
        </w:rPr>
        <w:t xml:space="preserve"> </w:t>
      </w:r>
      <w:r>
        <w:t>a</w:t>
      </w:r>
      <w:r>
        <w:rPr>
          <w:spacing w:val="22"/>
        </w:rPr>
        <w:t xml:space="preserve"> </w:t>
      </w:r>
      <w:r>
        <w:t>antecedência mínima de trinta dias.</w:t>
      </w:r>
    </w:p>
    <w:p w14:paraId="7B83AD3B" w14:textId="77777777" w:rsidR="000F69A6" w:rsidRDefault="000F69A6">
      <w:pPr>
        <w:pStyle w:val="Corpodetexto"/>
      </w:pPr>
    </w:p>
    <w:p w14:paraId="0599B955" w14:textId="77777777" w:rsidR="000F69A6" w:rsidRDefault="00000000">
      <w:pPr>
        <w:pStyle w:val="Corpodetexto"/>
        <w:ind w:left="75" w:firstLine="708"/>
      </w:pPr>
      <w:r>
        <w:rPr>
          <w:b/>
        </w:rPr>
        <w:t>§</w:t>
      </w:r>
      <w:r>
        <w:rPr>
          <w:b/>
          <w:spacing w:val="29"/>
        </w:rPr>
        <w:t xml:space="preserve"> </w:t>
      </w:r>
      <w:r>
        <w:rPr>
          <w:b/>
        </w:rPr>
        <w:t>2º</w:t>
      </w:r>
      <w:r>
        <w:t>.</w:t>
      </w:r>
      <w:r>
        <w:rPr>
          <w:spacing w:val="31"/>
        </w:rPr>
        <w:t xml:space="preserve"> </w:t>
      </w:r>
      <w:r>
        <w:t>A</w:t>
      </w:r>
      <w:r>
        <w:rPr>
          <w:spacing w:val="29"/>
        </w:rPr>
        <w:t xml:space="preserve"> </w:t>
      </w:r>
      <w:r>
        <w:t>extinção</w:t>
      </w:r>
      <w:r>
        <w:rPr>
          <w:spacing w:val="29"/>
        </w:rPr>
        <w:t xml:space="preserve"> </w:t>
      </w:r>
      <w:r>
        <w:t>do</w:t>
      </w:r>
      <w:r>
        <w:rPr>
          <w:spacing w:val="29"/>
        </w:rPr>
        <w:t xml:space="preserve"> </w:t>
      </w:r>
      <w:r>
        <w:t>contrato,</w:t>
      </w:r>
      <w:r>
        <w:rPr>
          <w:spacing w:val="29"/>
        </w:rPr>
        <w:t xml:space="preserve"> </w:t>
      </w:r>
      <w:r>
        <w:t>por</w:t>
      </w:r>
      <w:r>
        <w:rPr>
          <w:spacing w:val="30"/>
        </w:rPr>
        <w:t xml:space="preserve"> </w:t>
      </w:r>
      <w:r>
        <w:t>conveniência</w:t>
      </w:r>
      <w:r>
        <w:rPr>
          <w:spacing w:val="31"/>
        </w:rPr>
        <w:t xml:space="preserve"> </w:t>
      </w:r>
      <w:r>
        <w:t>administrativa,</w:t>
      </w:r>
      <w:r>
        <w:rPr>
          <w:spacing w:val="29"/>
        </w:rPr>
        <w:t xml:space="preserve"> </w:t>
      </w:r>
      <w:r>
        <w:t>importará</w:t>
      </w:r>
      <w:r>
        <w:rPr>
          <w:spacing w:val="31"/>
        </w:rPr>
        <w:t xml:space="preserve"> </w:t>
      </w:r>
      <w:r>
        <w:t>no</w:t>
      </w:r>
      <w:r>
        <w:rPr>
          <w:spacing w:val="31"/>
        </w:rPr>
        <w:t xml:space="preserve"> </w:t>
      </w:r>
      <w:r>
        <w:t>pagamento</w:t>
      </w:r>
      <w:r>
        <w:rPr>
          <w:spacing w:val="31"/>
        </w:rPr>
        <w:t xml:space="preserve"> </w:t>
      </w:r>
      <w:r>
        <w:t>ao contratado de indenização correspondente à metade de sua remuneração mensal.</w:t>
      </w:r>
    </w:p>
    <w:p w14:paraId="75679FF5" w14:textId="77777777" w:rsidR="000F69A6" w:rsidRDefault="000F69A6">
      <w:pPr>
        <w:pStyle w:val="Corpodetexto"/>
      </w:pPr>
    </w:p>
    <w:p w14:paraId="23706F0B" w14:textId="77777777" w:rsidR="000F69A6" w:rsidRDefault="00000000">
      <w:pPr>
        <w:pStyle w:val="Corpodetexto"/>
        <w:ind w:left="75" w:firstLine="708"/>
      </w:pPr>
      <w:r>
        <w:rPr>
          <w:b/>
        </w:rPr>
        <w:t xml:space="preserve">Art. 6°. </w:t>
      </w:r>
      <w:r>
        <w:t>Para fazer face as despesas decorrentes da presente Lei, o Poder Executivo utilizará dotações consignadas no orçamento vigente.</w:t>
      </w:r>
    </w:p>
    <w:p w14:paraId="2B60C859" w14:textId="77777777" w:rsidR="000F69A6" w:rsidRDefault="000F69A6">
      <w:pPr>
        <w:pStyle w:val="Corpodetexto"/>
      </w:pPr>
    </w:p>
    <w:p w14:paraId="3AF2BF85" w14:textId="77777777" w:rsidR="000F69A6" w:rsidRDefault="00000000">
      <w:pPr>
        <w:pStyle w:val="Corpodetexto"/>
        <w:ind w:left="75" w:firstLine="708"/>
      </w:pPr>
      <w:r>
        <w:rPr>
          <w:b/>
        </w:rPr>
        <w:t>Art.</w:t>
      </w:r>
      <w:r>
        <w:rPr>
          <w:b/>
          <w:spacing w:val="77"/>
        </w:rPr>
        <w:t xml:space="preserve"> </w:t>
      </w:r>
      <w:r>
        <w:rPr>
          <w:b/>
        </w:rPr>
        <w:t>7°.</w:t>
      </w:r>
      <w:r>
        <w:rPr>
          <w:b/>
          <w:spacing w:val="79"/>
        </w:rPr>
        <w:t xml:space="preserve"> </w:t>
      </w:r>
      <w:r>
        <w:t>A</w:t>
      </w:r>
      <w:r>
        <w:rPr>
          <w:spacing w:val="77"/>
        </w:rPr>
        <w:t xml:space="preserve"> </w:t>
      </w:r>
      <w:r>
        <w:t>presente</w:t>
      </w:r>
      <w:r>
        <w:rPr>
          <w:spacing w:val="75"/>
        </w:rPr>
        <w:t xml:space="preserve"> </w:t>
      </w:r>
      <w:r>
        <w:t>lei</w:t>
      </w:r>
      <w:r>
        <w:rPr>
          <w:spacing w:val="76"/>
        </w:rPr>
        <w:t xml:space="preserve"> </w:t>
      </w:r>
      <w:r>
        <w:t>será</w:t>
      </w:r>
      <w:r>
        <w:rPr>
          <w:spacing w:val="75"/>
        </w:rPr>
        <w:t xml:space="preserve"> </w:t>
      </w:r>
      <w:r>
        <w:t>regulamentada,</w:t>
      </w:r>
      <w:r>
        <w:rPr>
          <w:spacing w:val="75"/>
        </w:rPr>
        <w:t xml:space="preserve"> </w:t>
      </w:r>
      <w:r>
        <w:t>no</w:t>
      </w:r>
      <w:r>
        <w:rPr>
          <w:spacing w:val="77"/>
        </w:rPr>
        <w:t xml:space="preserve"> </w:t>
      </w:r>
      <w:r>
        <w:t>que</w:t>
      </w:r>
      <w:r>
        <w:rPr>
          <w:spacing w:val="75"/>
        </w:rPr>
        <w:t xml:space="preserve"> </w:t>
      </w:r>
      <w:r>
        <w:t>nela</w:t>
      </w:r>
      <w:r>
        <w:rPr>
          <w:spacing w:val="77"/>
        </w:rPr>
        <w:t xml:space="preserve"> </w:t>
      </w:r>
      <w:r>
        <w:t>não</w:t>
      </w:r>
      <w:r>
        <w:rPr>
          <w:spacing w:val="77"/>
        </w:rPr>
        <w:t xml:space="preserve"> </w:t>
      </w:r>
      <w:r>
        <w:t>estiver</w:t>
      </w:r>
      <w:r>
        <w:rPr>
          <w:spacing w:val="78"/>
        </w:rPr>
        <w:t xml:space="preserve"> </w:t>
      </w:r>
      <w:r>
        <w:t>expressamente consignado, por decreto do Poder Executivo.</w:t>
      </w:r>
    </w:p>
    <w:p w14:paraId="0DAA2C35" w14:textId="77777777" w:rsidR="000F69A6" w:rsidRDefault="000F69A6">
      <w:pPr>
        <w:pStyle w:val="Corpodetexto"/>
      </w:pPr>
    </w:p>
    <w:p w14:paraId="546EAD64" w14:textId="77777777" w:rsidR="000F69A6" w:rsidRDefault="00000000">
      <w:pPr>
        <w:pStyle w:val="Corpodetexto"/>
        <w:ind w:left="75" w:firstLine="708"/>
      </w:pPr>
      <w:r>
        <w:rPr>
          <w:b/>
        </w:rPr>
        <w:t>Art.</w:t>
      </w:r>
      <w:r>
        <w:rPr>
          <w:b/>
          <w:spacing w:val="33"/>
        </w:rPr>
        <w:t xml:space="preserve"> </w:t>
      </w:r>
      <w:r>
        <w:rPr>
          <w:b/>
        </w:rPr>
        <w:t>8º.</w:t>
      </w:r>
      <w:r>
        <w:rPr>
          <w:b/>
          <w:spacing w:val="35"/>
        </w:rPr>
        <w:t xml:space="preserve"> </w:t>
      </w:r>
      <w:r>
        <w:t>Revogando</w:t>
      </w:r>
      <w:r>
        <w:rPr>
          <w:spacing w:val="31"/>
        </w:rPr>
        <w:t xml:space="preserve"> </w:t>
      </w:r>
      <w:r>
        <w:t>as</w:t>
      </w:r>
      <w:r>
        <w:rPr>
          <w:spacing w:val="32"/>
        </w:rPr>
        <w:t xml:space="preserve"> </w:t>
      </w:r>
      <w:r>
        <w:t>disposições</w:t>
      </w:r>
      <w:r>
        <w:rPr>
          <w:spacing w:val="34"/>
        </w:rPr>
        <w:t xml:space="preserve"> </w:t>
      </w:r>
      <w:r>
        <w:t>em</w:t>
      </w:r>
      <w:r>
        <w:rPr>
          <w:spacing w:val="34"/>
        </w:rPr>
        <w:t xml:space="preserve"> </w:t>
      </w:r>
      <w:r>
        <w:t>contrário,</w:t>
      </w:r>
      <w:r>
        <w:rPr>
          <w:spacing w:val="33"/>
        </w:rPr>
        <w:t xml:space="preserve"> </w:t>
      </w:r>
      <w:r>
        <w:t>esta</w:t>
      </w:r>
      <w:r>
        <w:rPr>
          <w:spacing w:val="33"/>
        </w:rPr>
        <w:t xml:space="preserve"> </w:t>
      </w:r>
      <w:r>
        <w:t>Lei</w:t>
      </w:r>
      <w:r>
        <w:rPr>
          <w:spacing w:val="36"/>
        </w:rPr>
        <w:t xml:space="preserve"> </w:t>
      </w:r>
      <w:r>
        <w:t>entra</w:t>
      </w:r>
      <w:r>
        <w:rPr>
          <w:spacing w:val="35"/>
        </w:rPr>
        <w:t xml:space="preserve"> </w:t>
      </w:r>
      <w:r>
        <w:t>em</w:t>
      </w:r>
      <w:r>
        <w:rPr>
          <w:spacing w:val="34"/>
        </w:rPr>
        <w:t xml:space="preserve"> </w:t>
      </w:r>
      <w:r>
        <w:t>vigor</w:t>
      </w:r>
      <w:r>
        <w:rPr>
          <w:spacing w:val="36"/>
        </w:rPr>
        <w:t xml:space="preserve"> </w:t>
      </w:r>
      <w:r>
        <w:t>na</w:t>
      </w:r>
      <w:r>
        <w:rPr>
          <w:spacing w:val="33"/>
        </w:rPr>
        <w:t xml:space="preserve"> </w:t>
      </w:r>
      <w:r>
        <w:t>data</w:t>
      </w:r>
      <w:r>
        <w:rPr>
          <w:spacing w:val="33"/>
        </w:rPr>
        <w:t xml:space="preserve"> </w:t>
      </w:r>
      <w:r>
        <w:t>de</w:t>
      </w:r>
      <w:r>
        <w:rPr>
          <w:spacing w:val="31"/>
        </w:rPr>
        <w:t xml:space="preserve"> </w:t>
      </w:r>
      <w:r>
        <w:t>sua publicação, retroagindo seus efeitos a 1° de março do corrente ano.</w:t>
      </w:r>
    </w:p>
    <w:p w14:paraId="34FEC1C0" w14:textId="77777777" w:rsidR="000F69A6" w:rsidRDefault="000F69A6">
      <w:pPr>
        <w:pStyle w:val="Corpodetexto"/>
        <w:sectPr w:rsidR="000F69A6">
          <w:pgSz w:w="11900" w:h="16840"/>
          <w:pgMar w:top="1520" w:right="1700" w:bottom="1720" w:left="992" w:header="1122" w:footer="1534" w:gutter="0"/>
          <w:cols w:space="720"/>
        </w:sectPr>
      </w:pPr>
    </w:p>
    <w:p w14:paraId="2C5BB639" w14:textId="77777777" w:rsidR="000F69A6" w:rsidRDefault="000F69A6">
      <w:pPr>
        <w:pStyle w:val="Corpodetexto"/>
      </w:pPr>
    </w:p>
    <w:p w14:paraId="556A6985" w14:textId="77777777" w:rsidR="000F69A6" w:rsidRDefault="000F69A6">
      <w:pPr>
        <w:pStyle w:val="Corpodetexto"/>
        <w:spacing w:before="83"/>
      </w:pPr>
    </w:p>
    <w:p w14:paraId="6E5EF1B9" w14:textId="77777777" w:rsidR="000F69A6" w:rsidRDefault="00000000">
      <w:pPr>
        <w:spacing w:line="489" w:lineRule="auto"/>
        <w:ind w:left="2662" w:right="2668"/>
        <w:jc w:val="center"/>
        <w:rPr>
          <w:b/>
          <w:sz w:val="20"/>
        </w:rPr>
      </w:pPr>
      <w:r>
        <w:rPr>
          <w:b/>
          <w:sz w:val="20"/>
        </w:rPr>
        <w:t>Antônio</w:t>
      </w:r>
      <w:r>
        <w:rPr>
          <w:b/>
          <w:spacing w:val="-13"/>
          <w:sz w:val="20"/>
        </w:rPr>
        <w:t xml:space="preserve"> </w:t>
      </w:r>
      <w:r>
        <w:rPr>
          <w:b/>
          <w:sz w:val="20"/>
        </w:rPr>
        <w:t>Leonardo</w:t>
      </w:r>
      <w:r>
        <w:rPr>
          <w:b/>
          <w:spacing w:val="-13"/>
          <w:sz w:val="20"/>
        </w:rPr>
        <w:t xml:space="preserve"> </w:t>
      </w:r>
      <w:r>
        <w:rPr>
          <w:b/>
          <w:sz w:val="20"/>
        </w:rPr>
        <w:t>Lemos</w:t>
      </w:r>
      <w:r>
        <w:rPr>
          <w:b/>
          <w:spacing w:val="-13"/>
          <w:sz w:val="20"/>
        </w:rPr>
        <w:t xml:space="preserve"> </w:t>
      </w:r>
      <w:r>
        <w:rPr>
          <w:b/>
          <w:sz w:val="20"/>
        </w:rPr>
        <w:t xml:space="preserve">Oliveira </w:t>
      </w:r>
      <w:bookmarkStart w:id="2" w:name="Prefeito_Municipal_de_Araxá"/>
      <w:bookmarkEnd w:id="2"/>
      <w:r>
        <w:rPr>
          <w:b/>
          <w:sz w:val="20"/>
        </w:rPr>
        <w:t>Prefeito Municipal de Araxá</w:t>
      </w:r>
    </w:p>
    <w:p w14:paraId="4B6C4150" w14:textId="77777777" w:rsidR="000F69A6" w:rsidRDefault="000F69A6">
      <w:pPr>
        <w:pStyle w:val="Corpodetexto"/>
        <w:spacing w:before="222"/>
        <w:rPr>
          <w:b/>
        </w:rPr>
      </w:pPr>
    </w:p>
    <w:p w14:paraId="131284B0" w14:textId="77777777" w:rsidR="000F69A6" w:rsidRDefault="00000000">
      <w:pPr>
        <w:ind w:left="2663" w:right="2668"/>
        <w:jc w:val="center"/>
        <w:rPr>
          <w:b/>
          <w:sz w:val="20"/>
        </w:rPr>
      </w:pPr>
      <w:r>
        <w:rPr>
          <w:b/>
          <w:sz w:val="20"/>
        </w:rPr>
        <w:t>José</w:t>
      </w:r>
      <w:r>
        <w:rPr>
          <w:b/>
          <w:spacing w:val="-5"/>
          <w:sz w:val="20"/>
        </w:rPr>
        <w:t xml:space="preserve"> </w:t>
      </w:r>
      <w:r>
        <w:rPr>
          <w:b/>
          <w:sz w:val="20"/>
        </w:rPr>
        <w:t>Clementino</w:t>
      </w:r>
      <w:r>
        <w:rPr>
          <w:b/>
          <w:spacing w:val="-3"/>
          <w:sz w:val="20"/>
        </w:rPr>
        <w:t xml:space="preserve"> </w:t>
      </w:r>
      <w:r>
        <w:rPr>
          <w:b/>
          <w:sz w:val="20"/>
        </w:rPr>
        <w:t>dos</w:t>
      </w:r>
      <w:r>
        <w:rPr>
          <w:b/>
          <w:spacing w:val="-2"/>
          <w:sz w:val="20"/>
        </w:rPr>
        <w:t xml:space="preserve"> Santos</w:t>
      </w:r>
    </w:p>
    <w:p w14:paraId="4879199F" w14:textId="77777777" w:rsidR="000F69A6" w:rsidRDefault="000F69A6">
      <w:pPr>
        <w:pStyle w:val="Corpodetexto"/>
        <w:rPr>
          <w:b/>
        </w:rPr>
      </w:pPr>
    </w:p>
    <w:p w14:paraId="68D8BFC0" w14:textId="77777777" w:rsidR="000F69A6" w:rsidRDefault="000F69A6">
      <w:pPr>
        <w:pStyle w:val="Corpodetexto"/>
        <w:rPr>
          <w:b/>
        </w:rPr>
      </w:pPr>
    </w:p>
    <w:p w14:paraId="5E412488" w14:textId="77777777" w:rsidR="000F69A6" w:rsidRDefault="000F69A6">
      <w:pPr>
        <w:pStyle w:val="Corpodetexto"/>
        <w:rPr>
          <w:b/>
        </w:rPr>
      </w:pPr>
    </w:p>
    <w:p w14:paraId="042351F2" w14:textId="77777777" w:rsidR="000F69A6" w:rsidRDefault="00000000">
      <w:pPr>
        <w:ind w:left="2664" w:right="2668"/>
        <w:jc w:val="center"/>
        <w:rPr>
          <w:b/>
          <w:sz w:val="20"/>
        </w:rPr>
      </w:pPr>
      <w:r>
        <w:rPr>
          <w:b/>
          <w:noProof/>
          <w:sz w:val="20"/>
        </w:rPr>
        <w:drawing>
          <wp:anchor distT="0" distB="0" distL="0" distR="0" simplePos="0" relativeHeight="487521280" behindDoc="1" locked="0" layoutInCell="1" allowOverlap="1" wp14:anchorId="2A71FEF6" wp14:editId="724EFAF5">
            <wp:simplePos x="0" y="0"/>
            <wp:positionH relativeFrom="page">
              <wp:posOffset>1412239</wp:posOffset>
            </wp:positionH>
            <wp:positionV relativeFrom="paragraph">
              <wp:posOffset>548558</wp:posOffset>
            </wp:positionV>
            <wp:extent cx="4276090" cy="403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276090" cy="4038600"/>
                    </a:xfrm>
                    <a:prstGeom prst="rect">
                      <a:avLst/>
                    </a:prstGeom>
                  </pic:spPr>
                </pic:pic>
              </a:graphicData>
            </a:graphic>
          </wp:anchor>
        </w:drawing>
      </w:r>
      <w:r>
        <w:rPr>
          <w:b/>
          <w:sz w:val="20"/>
        </w:rPr>
        <w:t>Lídia</w:t>
      </w:r>
      <w:r>
        <w:rPr>
          <w:b/>
          <w:spacing w:val="-1"/>
          <w:sz w:val="20"/>
        </w:rPr>
        <w:t xml:space="preserve"> </w:t>
      </w:r>
      <w:r>
        <w:rPr>
          <w:b/>
          <w:sz w:val="20"/>
        </w:rPr>
        <w:t>Mª</w:t>
      </w:r>
      <w:r>
        <w:rPr>
          <w:b/>
          <w:spacing w:val="-2"/>
          <w:sz w:val="20"/>
        </w:rPr>
        <w:t xml:space="preserve"> </w:t>
      </w:r>
      <w:r>
        <w:rPr>
          <w:b/>
          <w:sz w:val="20"/>
        </w:rPr>
        <w:t>de</w:t>
      </w:r>
      <w:r>
        <w:rPr>
          <w:b/>
          <w:spacing w:val="-3"/>
          <w:sz w:val="20"/>
        </w:rPr>
        <w:t xml:space="preserve"> </w:t>
      </w:r>
      <w:r>
        <w:rPr>
          <w:b/>
          <w:sz w:val="20"/>
        </w:rPr>
        <w:t>O.</w:t>
      </w:r>
      <w:r>
        <w:rPr>
          <w:b/>
          <w:spacing w:val="-1"/>
          <w:sz w:val="20"/>
        </w:rPr>
        <w:t xml:space="preserve"> </w:t>
      </w:r>
      <w:r>
        <w:rPr>
          <w:b/>
          <w:sz w:val="20"/>
        </w:rPr>
        <w:t>Jordão</w:t>
      </w:r>
      <w:r>
        <w:rPr>
          <w:b/>
          <w:spacing w:val="-2"/>
          <w:sz w:val="20"/>
        </w:rPr>
        <w:t xml:space="preserve"> </w:t>
      </w:r>
      <w:r>
        <w:rPr>
          <w:b/>
          <w:sz w:val="20"/>
        </w:rPr>
        <w:t>R.</w:t>
      </w:r>
      <w:r>
        <w:rPr>
          <w:b/>
          <w:spacing w:val="-4"/>
          <w:sz w:val="20"/>
        </w:rPr>
        <w:t xml:space="preserve"> </w:t>
      </w:r>
      <w:r>
        <w:rPr>
          <w:b/>
          <w:sz w:val="20"/>
        </w:rPr>
        <w:t xml:space="preserve">da </w:t>
      </w:r>
      <w:r>
        <w:rPr>
          <w:b/>
          <w:spacing w:val="-2"/>
          <w:sz w:val="20"/>
        </w:rPr>
        <w:t>Cunha</w:t>
      </w:r>
    </w:p>
    <w:sectPr w:rsidR="000F69A6">
      <w:pgSz w:w="11900" w:h="16840"/>
      <w:pgMar w:top="1520" w:right="1700" w:bottom="1720" w:left="992" w:header="1122" w:footer="1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C70E" w14:textId="77777777" w:rsidR="00EA039A" w:rsidRDefault="00EA039A">
      <w:r>
        <w:separator/>
      </w:r>
    </w:p>
  </w:endnote>
  <w:endnote w:type="continuationSeparator" w:id="0">
    <w:p w14:paraId="3B83947F" w14:textId="77777777" w:rsidR="00EA039A" w:rsidRDefault="00EA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F441" w14:textId="77777777" w:rsidR="000F69A6" w:rsidRDefault="00000000">
    <w:pPr>
      <w:pStyle w:val="Corpodetexto"/>
      <w:spacing w:line="14" w:lineRule="auto"/>
    </w:pPr>
    <w:r>
      <w:rPr>
        <w:noProof/>
      </w:rPr>
      <mc:AlternateContent>
        <mc:Choice Requires="wps">
          <w:drawing>
            <wp:anchor distT="0" distB="0" distL="0" distR="0" simplePos="0" relativeHeight="487520768" behindDoc="1" locked="0" layoutInCell="1" allowOverlap="1" wp14:anchorId="50D9D2B1" wp14:editId="4F74A472">
              <wp:simplePos x="0" y="0"/>
              <wp:positionH relativeFrom="page">
                <wp:posOffset>676910</wp:posOffset>
              </wp:positionH>
              <wp:positionV relativeFrom="page">
                <wp:posOffset>9541523</wp:posOffset>
              </wp:positionV>
              <wp:extent cx="5746750" cy="139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13970"/>
                      </a:xfrm>
                      <a:custGeom>
                        <a:avLst/>
                        <a:gdLst/>
                        <a:ahLst/>
                        <a:cxnLst/>
                        <a:rect l="l" t="t" r="r" b="b"/>
                        <a:pathLst>
                          <a:path w="5746750" h="13970">
                            <a:moveTo>
                              <a:pt x="5746750" y="12700"/>
                            </a:moveTo>
                            <a:lnTo>
                              <a:pt x="0" y="12700"/>
                            </a:lnTo>
                            <a:lnTo>
                              <a:pt x="0" y="13957"/>
                            </a:lnTo>
                            <a:lnTo>
                              <a:pt x="5746750" y="13957"/>
                            </a:lnTo>
                            <a:lnTo>
                              <a:pt x="5746750" y="12700"/>
                            </a:lnTo>
                            <a:close/>
                          </a:path>
                          <a:path w="5746750" h="13970">
                            <a:moveTo>
                              <a:pt x="5746750" y="0"/>
                            </a:moveTo>
                            <a:lnTo>
                              <a:pt x="0" y="0"/>
                            </a:lnTo>
                            <a:lnTo>
                              <a:pt x="0" y="1257"/>
                            </a:lnTo>
                            <a:lnTo>
                              <a:pt x="5746750" y="1257"/>
                            </a:lnTo>
                            <a:lnTo>
                              <a:pt x="574675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257081D" id="Graphic 2" o:spid="_x0000_s1026" style="position:absolute;margin-left:53.3pt;margin-top:751.3pt;width:452.5pt;height:1.1pt;z-index:-15795712;visibility:visible;mso-wrap-style:square;mso-wrap-distance-left:0;mso-wrap-distance-top:0;mso-wrap-distance-right:0;mso-wrap-distance-bottom:0;mso-position-horizontal:absolute;mso-position-horizontal-relative:page;mso-position-vertical:absolute;mso-position-vertical-relative:page;v-text-anchor:top" coordsize="57467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" path="m5746750,12700l,12700r,1257l5746750,13957r,-1257xem5746750,l,,,1257r5746750,l5746750,xe" fillcolor="#7f7f7f" stroked="f">
              <v:path arrowok="t"/>
              <w10:wrap anchorx="page" anchory="page"/>
            </v:shape>
          </w:pict>
        </mc:Fallback>
      </mc:AlternateContent>
    </w:r>
    <w:r>
      <w:rPr>
        <w:noProof/>
      </w:rPr>
      <mc:AlternateContent>
        <mc:Choice Requires="wps">
          <w:drawing>
            <wp:anchor distT="0" distB="0" distL="0" distR="0" simplePos="0" relativeHeight="487521280" behindDoc="1" locked="0" layoutInCell="1" allowOverlap="1" wp14:anchorId="48D58294" wp14:editId="41FF4773">
              <wp:simplePos x="0" y="0"/>
              <wp:positionH relativeFrom="page">
                <wp:posOffset>2246629</wp:posOffset>
              </wp:positionH>
              <wp:positionV relativeFrom="page">
                <wp:posOffset>9722792</wp:posOffset>
              </wp:positionV>
              <wp:extent cx="2610485" cy="262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62255"/>
                      </a:xfrm>
                      <a:prstGeom prst="rect">
                        <a:avLst/>
                      </a:prstGeom>
                    </wps:spPr>
                    <wps:txbx>
                      <w:txbxContent>
                        <w:p w14:paraId="636C0B84" w14:textId="77777777" w:rsidR="000F69A6" w:rsidRDefault="00000000">
                          <w:pPr>
                            <w:spacing w:before="20"/>
                            <w:ind w:left="20"/>
                            <w:rPr>
                              <w:rFonts w:ascii="Gill Sans MT" w:hAnsi="Gill Sans MT"/>
                              <w:sz w:val="16"/>
                            </w:rPr>
                          </w:pPr>
                          <w:r>
                            <w:rPr>
                              <w:rFonts w:ascii="Gill Sans MT" w:hAnsi="Gill Sans MT"/>
                              <w:w w:val="120"/>
                              <w:sz w:val="16"/>
                            </w:rPr>
                            <w:t>Pça.:</w:t>
                          </w:r>
                          <w:r>
                            <w:rPr>
                              <w:rFonts w:ascii="Gill Sans MT" w:hAnsi="Gill Sans MT"/>
                              <w:spacing w:val="-9"/>
                              <w:w w:val="120"/>
                              <w:sz w:val="16"/>
                            </w:rPr>
                            <w:t xml:space="preserve"> </w:t>
                          </w:r>
                          <w:r>
                            <w:rPr>
                              <w:rFonts w:ascii="Gill Sans MT" w:hAnsi="Gill Sans MT"/>
                              <w:w w:val="120"/>
                              <w:sz w:val="16"/>
                            </w:rPr>
                            <w:t>Coronel</w:t>
                          </w:r>
                          <w:r>
                            <w:rPr>
                              <w:rFonts w:ascii="Gill Sans MT" w:hAnsi="Gill Sans MT"/>
                              <w:spacing w:val="-7"/>
                              <w:w w:val="120"/>
                              <w:sz w:val="16"/>
                            </w:rPr>
                            <w:t xml:space="preserve"> </w:t>
                          </w:r>
                          <w:r>
                            <w:rPr>
                              <w:rFonts w:ascii="Gill Sans MT" w:hAnsi="Gill Sans MT"/>
                              <w:w w:val="120"/>
                              <w:sz w:val="16"/>
                            </w:rPr>
                            <w:t>Adolfo,</w:t>
                          </w:r>
                          <w:r>
                            <w:rPr>
                              <w:rFonts w:ascii="Gill Sans MT" w:hAnsi="Gill Sans MT"/>
                              <w:spacing w:val="-8"/>
                              <w:w w:val="120"/>
                              <w:sz w:val="16"/>
                            </w:rPr>
                            <w:t xml:space="preserve"> </w:t>
                          </w:r>
                          <w:r>
                            <w:rPr>
                              <w:rFonts w:ascii="Gill Sans MT" w:hAnsi="Gill Sans MT"/>
                              <w:w w:val="120"/>
                              <w:sz w:val="16"/>
                            </w:rPr>
                            <w:t>n°</w:t>
                          </w:r>
                          <w:r>
                            <w:rPr>
                              <w:rFonts w:ascii="Gill Sans MT" w:hAnsi="Gill Sans MT"/>
                              <w:spacing w:val="-7"/>
                              <w:w w:val="120"/>
                              <w:sz w:val="16"/>
                            </w:rPr>
                            <w:t xml:space="preserve"> </w:t>
                          </w:r>
                          <w:r>
                            <w:rPr>
                              <w:rFonts w:ascii="Gill Sans MT" w:hAnsi="Gill Sans MT"/>
                              <w:w w:val="120"/>
                              <w:sz w:val="16"/>
                            </w:rPr>
                            <w:t>09</w:t>
                          </w:r>
                          <w:r>
                            <w:rPr>
                              <w:rFonts w:ascii="Gill Sans MT" w:hAnsi="Gill Sans MT"/>
                              <w:spacing w:val="-7"/>
                              <w:w w:val="120"/>
                              <w:sz w:val="16"/>
                            </w:rPr>
                            <w:t xml:space="preserve"> </w:t>
                          </w:r>
                          <w:r>
                            <w:rPr>
                              <w:rFonts w:ascii="Gill Sans MT" w:hAnsi="Gill Sans MT"/>
                              <w:w w:val="120"/>
                              <w:sz w:val="16"/>
                            </w:rPr>
                            <w:t>Centro,</w:t>
                          </w:r>
                          <w:r>
                            <w:rPr>
                              <w:rFonts w:ascii="Gill Sans MT" w:hAnsi="Gill Sans MT"/>
                              <w:spacing w:val="-8"/>
                              <w:w w:val="120"/>
                              <w:sz w:val="16"/>
                            </w:rPr>
                            <w:t xml:space="preserve"> </w:t>
                          </w:r>
                          <w:r>
                            <w:rPr>
                              <w:rFonts w:ascii="Gill Sans MT" w:hAnsi="Gill Sans MT"/>
                              <w:w w:val="120"/>
                              <w:sz w:val="16"/>
                            </w:rPr>
                            <w:t>Cep</w:t>
                          </w:r>
                          <w:r>
                            <w:rPr>
                              <w:rFonts w:ascii="Gill Sans MT" w:hAnsi="Gill Sans MT"/>
                              <w:spacing w:val="-8"/>
                              <w:w w:val="120"/>
                              <w:sz w:val="16"/>
                            </w:rPr>
                            <w:t xml:space="preserve"> </w:t>
                          </w:r>
                          <w:r>
                            <w:rPr>
                              <w:rFonts w:ascii="Gill Sans MT" w:hAnsi="Gill Sans MT"/>
                              <w:w w:val="120"/>
                              <w:sz w:val="16"/>
                            </w:rPr>
                            <w:t>38183-</w:t>
                          </w:r>
                          <w:r>
                            <w:rPr>
                              <w:rFonts w:ascii="Gill Sans MT" w:hAnsi="Gill Sans MT"/>
                              <w:spacing w:val="-5"/>
                              <w:w w:val="120"/>
                              <w:sz w:val="16"/>
                            </w:rPr>
                            <w:t>085</w:t>
                          </w:r>
                        </w:p>
                        <w:p w14:paraId="4302B9E5" w14:textId="77777777" w:rsidR="000F69A6" w:rsidRDefault="00000000">
                          <w:pPr>
                            <w:ind w:left="1302"/>
                            <w:rPr>
                              <w:rFonts w:ascii="Gill Sans MT"/>
                              <w:sz w:val="16"/>
                            </w:rPr>
                          </w:pPr>
                          <w:r>
                            <w:rPr>
                              <w:rFonts w:ascii="Gill Sans MT"/>
                              <w:spacing w:val="-2"/>
                              <w:w w:val="125"/>
                              <w:sz w:val="16"/>
                            </w:rPr>
                            <w:t>Fone/Fax:</w:t>
                          </w:r>
                          <w:r>
                            <w:rPr>
                              <w:rFonts w:ascii="Gill Sans MT"/>
                              <w:spacing w:val="6"/>
                              <w:w w:val="125"/>
                              <w:sz w:val="16"/>
                            </w:rPr>
                            <w:t xml:space="preserve"> </w:t>
                          </w:r>
                          <w:r>
                            <w:rPr>
                              <w:rFonts w:ascii="Gill Sans MT"/>
                              <w:spacing w:val="-2"/>
                              <w:w w:val="125"/>
                              <w:sz w:val="16"/>
                            </w:rPr>
                            <w:t>(34)3662-3040</w:t>
                          </w:r>
                          <w:r>
                            <w:rPr>
                              <w:rFonts w:ascii="Gill Sans MT"/>
                              <w:spacing w:val="3"/>
                              <w:w w:val="125"/>
                              <w:sz w:val="16"/>
                            </w:rPr>
                            <w:t xml:space="preserve"> </w:t>
                          </w:r>
                          <w:r>
                            <w:rPr>
                              <w:rFonts w:ascii="Gill Sans MT"/>
                              <w:spacing w:val="-10"/>
                              <w:w w:val="125"/>
                              <w:sz w:val="16"/>
                            </w:rPr>
                            <w:t>.</w:t>
                          </w:r>
                        </w:p>
                      </w:txbxContent>
                    </wps:txbx>
                    <wps:bodyPr wrap="square" lIns="0" tIns="0" rIns="0" bIns="0" rtlCol="0">
                      <a:noAutofit/>
                    </wps:bodyPr>
                  </wps:wsp>
                </a:graphicData>
              </a:graphic>
            </wp:anchor>
          </w:drawing>
        </mc:Choice>
        <mc:Fallback>
          <w:pict>
            <v:shapetype w14:anchorId="48D58294" id="_x0000_t202" coordsize="21600,21600" o:spt="202" path="m,l,21600r21600,l21600,xe">
              <v:stroke joinstyle="miter"/>
              <v:path gradientshapeok="t" o:connecttype="rect"/>
            </v:shapetype>
            <v:shape id="Textbox 3" o:spid="_x0000_s1027" type="#_x0000_t202" style="position:absolute;margin-left:176.9pt;margin-top:765.55pt;width:205.55pt;height:20.6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" filled="f" stroked="f">
              <v:textbox inset="0,0,0,0">
                <w:txbxContent>
                  <w:p w14:paraId="636C0B84" w14:textId="77777777" w:rsidR="000F69A6" w:rsidRDefault="00000000">
                    <w:pPr>
                      <w:spacing w:before="20"/>
                      <w:ind w:left="20"/>
                      <w:rPr>
                        <w:rFonts w:ascii="Gill Sans MT" w:hAnsi="Gill Sans MT"/>
                        <w:sz w:val="16"/>
                      </w:rPr>
                    </w:pPr>
                    <w:r>
                      <w:rPr>
                        <w:rFonts w:ascii="Gill Sans MT" w:hAnsi="Gill Sans MT"/>
                        <w:w w:val="120"/>
                        <w:sz w:val="16"/>
                      </w:rPr>
                      <w:t>Pça.:</w:t>
                    </w:r>
                    <w:r>
                      <w:rPr>
                        <w:rFonts w:ascii="Gill Sans MT" w:hAnsi="Gill Sans MT"/>
                        <w:spacing w:val="-9"/>
                        <w:w w:val="120"/>
                        <w:sz w:val="16"/>
                      </w:rPr>
                      <w:t xml:space="preserve"> </w:t>
                    </w:r>
                    <w:r>
                      <w:rPr>
                        <w:rFonts w:ascii="Gill Sans MT" w:hAnsi="Gill Sans MT"/>
                        <w:w w:val="120"/>
                        <w:sz w:val="16"/>
                      </w:rPr>
                      <w:t>Coronel</w:t>
                    </w:r>
                    <w:r>
                      <w:rPr>
                        <w:rFonts w:ascii="Gill Sans MT" w:hAnsi="Gill Sans MT"/>
                        <w:spacing w:val="-7"/>
                        <w:w w:val="120"/>
                        <w:sz w:val="16"/>
                      </w:rPr>
                      <w:t xml:space="preserve"> </w:t>
                    </w:r>
                    <w:r>
                      <w:rPr>
                        <w:rFonts w:ascii="Gill Sans MT" w:hAnsi="Gill Sans MT"/>
                        <w:w w:val="120"/>
                        <w:sz w:val="16"/>
                      </w:rPr>
                      <w:t>Adolfo,</w:t>
                    </w:r>
                    <w:r>
                      <w:rPr>
                        <w:rFonts w:ascii="Gill Sans MT" w:hAnsi="Gill Sans MT"/>
                        <w:spacing w:val="-8"/>
                        <w:w w:val="120"/>
                        <w:sz w:val="16"/>
                      </w:rPr>
                      <w:t xml:space="preserve"> </w:t>
                    </w:r>
                    <w:r>
                      <w:rPr>
                        <w:rFonts w:ascii="Gill Sans MT" w:hAnsi="Gill Sans MT"/>
                        <w:w w:val="120"/>
                        <w:sz w:val="16"/>
                      </w:rPr>
                      <w:t>n°</w:t>
                    </w:r>
                    <w:r>
                      <w:rPr>
                        <w:rFonts w:ascii="Gill Sans MT" w:hAnsi="Gill Sans MT"/>
                        <w:spacing w:val="-7"/>
                        <w:w w:val="120"/>
                        <w:sz w:val="16"/>
                      </w:rPr>
                      <w:t xml:space="preserve"> </w:t>
                    </w:r>
                    <w:r>
                      <w:rPr>
                        <w:rFonts w:ascii="Gill Sans MT" w:hAnsi="Gill Sans MT"/>
                        <w:w w:val="120"/>
                        <w:sz w:val="16"/>
                      </w:rPr>
                      <w:t>09</w:t>
                    </w:r>
                    <w:r>
                      <w:rPr>
                        <w:rFonts w:ascii="Gill Sans MT" w:hAnsi="Gill Sans MT"/>
                        <w:spacing w:val="-7"/>
                        <w:w w:val="120"/>
                        <w:sz w:val="16"/>
                      </w:rPr>
                      <w:t xml:space="preserve"> </w:t>
                    </w:r>
                    <w:r>
                      <w:rPr>
                        <w:rFonts w:ascii="Gill Sans MT" w:hAnsi="Gill Sans MT"/>
                        <w:w w:val="120"/>
                        <w:sz w:val="16"/>
                      </w:rPr>
                      <w:t>Centro,</w:t>
                    </w:r>
                    <w:r>
                      <w:rPr>
                        <w:rFonts w:ascii="Gill Sans MT" w:hAnsi="Gill Sans MT"/>
                        <w:spacing w:val="-8"/>
                        <w:w w:val="120"/>
                        <w:sz w:val="16"/>
                      </w:rPr>
                      <w:t xml:space="preserve"> </w:t>
                    </w:r>
                    <w:r>
                      <w:rPr>
                        <w:rFonts w:ascii="Gill Sans MT" w:hAnsi="Gill Sans MT"/>
                        <w:w w:val="120"/>
                        <w:sz w:val="16"/>
                      </w:rPr>
                      <w:t>Cep</w:t>
                    </w:r>
                    <w:r>
                      <w:rPr>
                        <w:rFonts w:ascii="Gill Sans MT" w:hAnsi="Gill Sans MT"/>
                        <w:spacing w:val="-8"/>
                        <w:w w:val="120"/>
                        <w:sz w:val="16"/>
                      </w:rPr>
                      <w:t xml:space="preserve"> </w:t>
                    </w:r>
                    <w:r>
                      <w:rPr>
                        <w:rFonts w:ascii="Gill Sans MT" w:hAnsi="Gill Sans MT"/>
                        <w:w w:val="120"/>
                        <w:sz w:val="16"/>
                      </w:rPr>
                      <w:t>38183-</w:t>
                    </w:r>
                    <w:r>
                      <w:rPr>
                        <w:rFonts w:ascii="Gill Sans MT" w:hAnsi="Gill Sans MT"/>
                        <w:spacing w:val="-5"/>
                        <w:w w:val="120"/>
                        <w:sz w:val="16"/>
                      </w:rPr>
                      <w:t>085</w:t>
                    </w:r>
                  </w:p>
                  <w:p w14:paraId="4302B9E5" w14:textId="77777777" w:rsidR="000F69A6" w:rsidRDefault="00000000">
                    <w:pPr>
                      <w:ind w:left="1302"/>
                      <w:rPr>
                        <w:rFonts w:ascii="Gill Sans MT"/>
                        <w:sz w:val="16"/>
                      </w:rPr>
                    </w:pPr>
                    <w:r>
                      <w:rPr>
                        <w:rFonts w:ascii="Gill Sans MT"/>
                        <w:spacing w:val="-2"/>
                        <w:w w:val="125"/>
                        <w:sz w:val="16"/>
                      </w:rPr>
                      <w:t>Fone/Fax:</w:t>
                    </w:r>
                    <w:r>
                      <w:rPr>
                        <w:rFonts w:ascii="Gill Sans MT"/>
                        <w:spacing w:val="6"/>
                        <w:w w:val="125"/>
                        <w:sz w:val="16"/>
                      </w:rPr>
                      <w:t xml:space="preserve"> </w:t>
                    </w:r>
                    <w:r>
                      <w:rPr>
                        <w:rFonts w:ascii="Gill Sans MT"/>
                        <w:spacing w:val="-2"/>
                        <w:w w:val="125"/>
                        <w:sz w:val="16"/>
                      </w:rPr>
                      <w:t>(34)3662-3040</w:t>
                    </w:r>
                    <w:r>
                      <w:rPr>
                        <w:rFonts w:ascii="Gill Sans MT"/>
                        <w:spacing w:val="3"/>
                        <w:w w:val="125"/>
                        <w:sz w:val="16"/>
                      </w:rPr>
                      <w:t xml:space="preserve"> </w:t>
                    </w:r>
                    <w:r>
                      <w:rPr>
                        <w:rFonts w:ascii="Gill Sans MT"/>
                        <w:spacing w:val="-10"/>
                        <w:w w:val="12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709D" w14:textId="77777777" w:rsidR="00EA039A" w:rsidRDefault="00EA039A">
      <w:r>
        <w:separator/>
      </w:r>
    </w:p>
  </w:footnote>
  <w:footnote w:type="continuationSeparator" w:id="0">
    <w:p w14:paraId="506CB8BD" w14:textId="77777777" w:rsidR="00EA039A" w:rsidRDefault="00EA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692" w14:textId="77777777" w:rsidR="000F69A6" w:rsidRDefault="00000000">
    <w:pPr>
      <w:pStyle w:val="Corpodetexto"/>
      <w:spacing w:line="14" w:lineRule="auto"/>
    </w:pPr>
    <w:r>
      <w:rPr>
        <w:noProof/>
      </w:rPr>
      <mc:AlternateContent>
        <mc:Choice Requires="wps">
          <w:drawing>
            <wp:anchor distT="0" distB="0" distL="0" distR="0" simplePos="0" relativeHeight="487520256" behindDoc="1" locked="0" layoutInCell="1" allowOverlap="1" wp14:anchorId="16CD5346" wp14:editId="5E006970">
              <wp:simplePos x="0" y="0"/>
              <wp:positionH relativeFrom="page">
                <wp:posOffset>2061210</wp:posOffset>
              </wp:positionH>
              <wp:positionV relativeFrom="page">
                <wp:posOffset>708332</wp:posOffset>
              </wp:positionV>
              <wp:extent cx="301371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710" cy="144145"/>
                      </a:xfrm>
                      <a:prstGeom prst="rect">
                        <a:avLst/>
                      </a:prstGeom>
                    </wps:spPr>
                    <wps:txbx>
                      <w:txbxContent>
                        <w:p w14:paraId="7964DEE4" w14:textId="77777777" w:rsidR="000F69A6" w:rsidRDefault="00000000">
                          <w:pPr>
                            <w:spacing w:before="20"/>
                            <w:ind w:left="20"/>
                            <w:rPr>
                              <w:rFonts w:ascii="Gill Sans MT" w:hAnsi="Gill Sans MT"/>
                              <w:sz w:val="16"/>
                            </w:rPr>
                          </w:pPr>
                          <w:r>
                            <w:rPr>
                              <w:rFonts w:ascii="Gill Sans MT" w:hAnsi="Gill Sans MT"/>
                              <w:sz w:val="16"/>
                            </w:rPr>
                            <w:t>CÂMARA</w:t>
                          </w:r>
                          <w:r>
                            <w:rPr>
                              <w:rFonts w:ascii="Gill Sans MT" w:hAnsi="Gill Sans MT"/>
                              <w:spacing w:val="30"/>
                              <w:sz w:val="16"/>
                            </w:rPr>
                            <w:t xml:space="preserve"> </w:t>
                          </w:r>
                          <w:r>
                            <w:rPr>
                              <w:rFonts w:ascii="Gill Sans MT" w:hAnsi="Gill Sans MT"/>
                              <w:sz w:val="16"/>
                            </w:rPr>
                            <w:t>MUNICIPAL</w:t>
                          </w:r>
                          <w:r>
                            <w:rPr>
                              <w:rFonts w:ascii="Gill Sans MT" w:hAnsi="Gill Sans MT"/>
                              <w:spacing w:val="36"/>
                              <w:sz w:val="16"/>
                            </w:rPr>
                            <w:t xml:space="preserve"> </w:t>
                          </w:r>
                          <w:r>
                            <w:rPr>
                              <w:rFonts w:ascii="Gill Sans MT" w:hAnsi="Gill Sans MT"/>
                              <w:sz w:val="16"/>
                            </w:rPr>
                            <w:t>DE</w:t>
                          </w:r>
                          <w:r>
                            <w:rPr>
                              <w:rFonts w:ascii="Gill Sans MT" w:hAnsi="Gill Sans MT"/>
                              <w:spacing w:val="32"/>
                              <w:sz w:val="16"/>
                            </w:rPr>
                            <w:t xml:space="preserve"> </w:t>
                          </w:r>
                          <w:r>
                            <w:rPr>
                              <w:rFonts w:ascii="Gill Sans MT" w:hAnsi="Gill Sans MT"/>
                              <w:sz w:val="16"/>
                            </w:rPr>
                            <w:t>ARAXÁ</w:t>
                          </w:r>
                          <w:r>
                            <w:rPr>
                              <w:rFonts w:ascii="Gill Sans MT" w:hAnsi="Gill Sans MT"/>
                              <w:spacing w:val="35"/>
                              <w:sz w:val="16"/>
                            </w:rPr>
                            <w:t xml:space="preserve"> </w:t>
                          </w:r>
                          <w:r>
                            <w:rPr>
                              <w:rFonts w:ascii="Gill Sans MT" w:hAnsi="Gill Sans MT"/>
                              <w:sz w:val="16"/>
                            </w:rPr>
                            <w:t>-ESTADO</w:t>
                          </w:r>
                          <w:r>
                            <w:rPr>
                              <w:rFonts w:ascii="Gill Sans MT" w:hAnsi="Gill Sans MT"/>
                              <w:spacing w:val="31"/>
                              <w:sz w:val="16"/>
                            </w:rPr>
                            <w:t xml:space="preserve"> </w:t>
                          </w:r>
                          <w:r>
                            <w:rPr>
                              <w:rFonts w:ascii="Gill Sans MT" w:hAnsi="Gill Sans MT"/>
                              <w:sz w:val="16"/>
                            </w:rPr>
                            <w:t>DE</w:t>
                          </w:r>
                          <w:r>
                            <w:rPr>
                              <w:rFonts w:ascii="Gill Sans MT" w:hAnsi="Gill Sans MT"/>
                              <w:spacing w:val="32"/>
                              <w:sz w:val="16"/>
                            </w:rPr>
                            <w:t xml:space="preserve"> </w:t>
                          </w:r>
                          <w:r>
                            <w:rPr>
                              <w:rFonts w:ascii="Gill Sans MT" w:hAnsi="Gill Sans MT"/>
                              <w:sz w:val="16"/>
                            </w:rPr>
                            <w:t>MINAS</w:t>
                          </w:r>
                          <w:r>
                            <w:rPr>
                              <w:rFonts w:ascii="Gill Sans MT" w:hAnsi="Gill Sans MT"/>
                              <w:spacing w:val="33"/>
                              <w:sz w:val="16"/>
                            </w:rPr>
                            <w:t xml:space="preserve"> </w:t>
                          </w:r>
                          <w:r>
                            <w:rPr>
                              <w:rFonts w:ascii="Gill Sans MT" w:hAnsi="Gill Sans MT"/>
                              <w:spacing w:val="-2"/>
                              <w:sz w:val="16"/>
                            </w:rPr>
                            <w:t>GERAIS</w:t>
                          </w:r>
                        </w:p>
                      </w:txbxContent>
                    </wps:txbx>
                    <wps:bodyPr wrap="square" lIns="0" tIns="0" rIns="0" bIns="0" rtlCol="0">
                      <a:noAutofit/>
                    </wps:bodyPr>
                  </wps:wsp>
                </a:graphicData>
              </a:graphic>
            </wp:anchor>
          </w:drawing>
        </mc:Choice>
        <mc:Fallback>
          <w:pict>
            <v:shapetype w14:anchorId="16CD5346" id="_x0000_t202" coordsize="21600,21600" o:spt="202" path="m,l,21600r21600,l21600,xe">
              <v:stroke joinstyle="miter"/>
              <v:path gradientshapeok="t" o:connecttype="rect"/>
            </v:shapetype>
            <v:shape id="Textbox 1" o:spid="_x0000_s1026" type="#_x0000_t202" style="position:absolute;margin-left:162.3pt;margin-top:55.75pt;width:237.3pt;height:11.3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" filled="f" stroked="f">
              <v:textbox inset="0,0,0,0">
                <w:txbxContent>
                  <w:p w14:paraId="7964DEE4" w14:textId="77777777" w:rsidR="000F69A6" w:rsidRDefault="00000000">
                    <w:pPr>
                      <w:spacing w:before="20"/>
                      <w:ind w:left="20"/>
                      <w:rPr>
                        <w:rFonts w:ascii="Gill Sans MT" w:hAnsi="Gill Sans MT"/>
                        <w:sz w:val="16"/>
                      </w:rPr>
                    </w:pPr>
                    <w:r>
                      <w:rPr>
                        <w:rFonts w:ascii="Gill Sans MT" w:hAnsi="Gill Sans MT"/>
                        <w:sz w:val="16"/>
                      </w:rPr>
                      <w:t>CÂMARA</w:t>
                    </w:r>
                    <w:r>
                      <w:rPr>
                        <w:rFonts w:ascii="Gill Sans MT" w:hAnsi="Gill Sans MT"/>
                        <w:spacing w:val="30"/>
                        <w:sz w:val="16"/>
                      </w:rPr>
                      <w:t xml:space="preserve"> </w:t>
                    </w:r>
                    <w:r>
                      <w:rPr>
                        <w:rFonts w:ascii="Gill Sans MT" w:hAnsi="Gill Sans MT"/>
                        <w:sz w:val="16"/>
                      </w:rPr>
                      <w:t>MUNICIPAL</w:t>
                    </w:r>
                    <w:r>
                      <w:rPr>
                        <w:rFonts w:ascii="Gill Sans MT" w:hAnsi="Gill Sans MT"/>
                        <w:spacing w:val="36"/>
                        <w:sz w:val="16"/>
                      </w:rPr>
                      <w:t xml:space="preserve"> </w:t>
                    </w:r>
                    <w:r>
                      <w:rPr>
                        <w:rFonts w:ascii="Gill Sans MT" w:hAnsi="Gill Sans MT"/>
                        <w:sz w:val="16"/>
                      </w:rPr>
                      <w:t>DE</w:t>
                    </w:r>
                    <w:r>
                      <w:rPr>
                        <w:rFonts w:ascii="Gill Sans MT" w:hAnsi="Gill Sans MT"/>
                        <w:spacing w:val="32"/>
                        <w:sz w:val="16"/>
                      </w:rPr>
                      <w:t xml:space="preserve"> </w:t>
                    </w:r>
                    <w:r>
                      <w:rPr>
                        <w:rFonts w:ascii="Gill Sans MT" w:hAnsi="Gill Sans MT"/>
                        <w:sz w:val="16"/>
                      </w:rPr>
                      <w:t>ARAXÁ</w:t>
                    </w:r>
                    <w:r>
                      <w:rPr>
                        <w:rFonts w:ascii="Gill Sans MT" w:hAnsi="Gill Sans MT"/>
                        <w:spacing w:val="35"/>
                        <w:sz w:val="16"/>
                      </w:rPr>
                      <w:t xml:space="preserve"> </w:t>
                    </w:r>
                    <w:r>
                      <w:rPr>
                        <w:rFonts w:ascii="Gill Sans MT" w:hAnsi="Gill Sans MT"/>
                        <w:sz w:val="16"/>
                      </w:rPr>
                      <w:t>-ESTADO</w:t>
                    </w:r>
                    <w:r>
                      <w:rPr>
                        <w:rFonts w:ascii="Gill Sans MT" w:hAnsi="Gill Sans MT"/>
                        <w:spacing w:val="31"/>
                        <w:sz w:val="16"/>
                      </w:rPr>
                      <w:t xml:space="preserve"> </w:t>
                    </w:r>
                    <w:r>
                      <w:rPr>
                        <w:rFonts w:ascii="Gill Sans MT" w:hAnsi="Gill Sans MT"/>
                        <w:sz w:val="16"/>
                      </w:rPr>
                      <w:t>DE</w:t>
                    </w:r>
                    <w:r>
                      <w:rPr>
                        <w:rFonts w:ascii="Gill Sans MT" w:hAnsi="Gill Sans MT"/>
                        <w:spacing w:val="32"/>
                        <w:sz w:val="16"/>
                      </w:rPr>
                      <w:t xml:space="preserve"> </w:t>
                    </w:r>
                    <w:r>
                      <w:rPr>
                        <w:rFonts w:ascii="Gill Sans MT" w:hAnsi="Gill Sans MT"/>
                        <w:sz w:val="16"/>
                      </w:rPr>
                      <w:t>MINAS</w:t>
                    </w:r>
                    <w:r>
                      <w:rPr>
                        <w:rFonts w:ascii="Gill Sans MT" w:hAnsi="Gill Sans MT"/>
                        <w:spacing w:val="33"/>
                        <w:sz w:val="16"/>
                      </w:rPr>
                      <w:t xml:space="preserve"> </w:t>
                    </w:r>
                    <w:r>
                      <w:rPr>
                        <w:rFonts w:ascii="Gill Sans MT" w:hAnsi="Gill Sans MT"/>
                        <w:spacing w:val="-2"/>
                        <w:sz w:val="16"/>
                      </w:rPr>
                      <w:t>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28F4"/>
    <w:multiLevelType w:val="hybridMultilevel"/>
    <w:tmpl w:val="AAB43728"/>
    <w:lvl w:ilvl="0" w:tplc="7DCED678">
      <w:start w:val="1"/>
      <w:numFmt w:val="lowerLetter"/>
      <w:lvlText w:val="%1)"/>
      <w:lvlJc w:val="left"/>
      <w:pPr>
        <w:ind w:left="796" w:hanging="360"/>
        <w:jc w:val="left"/>
      </w:pPr>
      <w:rPr>
        <w:rFonts w:ascii="Arial" w:eastAsia="Arial" w:hAnsi="Arial" w:cs="Arial" w:hint="default"/>
        <w:b w:val="0"/>
        <w:bCs w:val="0"/>
        <w:i w:val="0"/>
        <w:iCs w:val="0"/>
        <w:spacing w:val="0"/>
        <w:w w:val="100"/>
        <w:sz w:val="20"/>
        <w:szCs w:val="20"/>
        <w:lang w:val="pt-PT" w:eastAsia="en-US" w:bidi="ar-SA"/>
      </w:rPr>
    </w:lvl>
    <w:lvl w:ilvl="1" w:tplc="3796E668">
      <w:numFmt w:val="bullet"/>
      <w:lvlText w:val="•"/>
      <w:lvlJc w:val="left"/>
      <w:pPr>
        <w:ind w:left="1640" w:hanging="360"/>
      </w:pPr>
      <w:rPr>
        <w:rFonts w:hint="default"/>
        <w:lang w:val="pt-PT" w:eastAsia="en-US" w:bidi="ar-SA"/>
      </w:rPr>
    </w:lvl>
    <w:lvl w:ilvl="2" w:tplc="AAE222C2">
      <w:numFmt w:val="bullet"/>
      <w:lvlText w:val="•"/>
      <w:lvlJc w:val="left"/>
      <w:pPr>
        <w:ind w:left="2481" w:hanging="360"/>
      </w:pPr>
      <w:rPr>
        <w:rFonts w:hint="default"/>
        <w:lang w:val="pt-PT" w:eastAsia="en-US" w:bidi="ar-SA"/>
      </w:rPr>
    </w:lvl>
    <w:lvl w:ilvl="3" w:tplc="E760D388">
      <w:numFmt w:val="bullet"/>
      <w:lvlText w:val="•"/>
      <w:lvlJc w:val="left"/>
      <w:pPr>
        <w:ind w:left="3322" w:hanging="360"/>
      </w:pPr>
      <w:rPr>
        <w:rFonts w:hint="default"/>
        <w:lang w:val="pt-PT" w:eastAsia="en-US" w:bidi="ar-SA"/>
      </w:rPr>
    </w:lvl>
    <w:lvl w:ilvl="4" w:tplc="A4CCBC3C">
      <w:numFmt w:val="bullet"/>
      <w:lvlText w:val="•"/>
      <w:lvlJc w:val="left"/>
      <w:pPr>
        <w:ind w:left="4163" w:hanging="360"/>
      </w:pPr>
      <w:rPr>
        <w:rFonts w:hint="default"/>
        <w:lang w:val="pt-PT" w:eastAsia="en-US" w:bidi="ar-SA"/>
      </w:rPr>
    </w:lvl>
    <w:lvl w:ilvl="5" w:tplc="DF7C24C4">
      <w:numFmt w:val="bullet"/>
      <w:lvlText w:val="•"/>
      <w:lvlJc w:val="left"/>
      <w:pPr>
        <w:ind w:left="5004" w:hanging="360"/>
      </w:pPr>
      <w:rPr>
        <w:rFonts w:hint="default"/>
        <w:lang w:val="pt-PT" w:eastAsia="en-US" w:bidi="ar-SA"/>
      </w:rPr>
    </w:lvl>
    <w:lvl w:ilvl="6" w:tplc="FE9406B2">
      <w:numFmt w:val="bullet"/>
      <w:lvlText w:val="•"/>
      <w:lvlJc w:val="left"/>
      <w:pPr>
        <w:ind w:left="5844" w:hanging="360"/>
      </w:pPr>
      <w:rPr>
        <w:rFonts w:hint="default"/>
        <w:lang w:val="pt-PT" w:eastAsia="en-US" w:bidi="ar-SA"/>
      </w:rPr>
    </w:lvl>
    <w:lvl w:ilvl="7" w:tplc="4D0A0398">
      <w:numFmt w:val="bullet"/>
      <w:lvlText w:val="•"/>
      <w:lvlJc w:val="left"/>
      <w:pPr>
        <w:ind w:left="6685" w:hanging="360"/>
      </w:pPr>
      <w:rPr>
        <w:rFonts w:hint="default"/>
        <w:lang w:val="pt-PT" w:eastAsia="en-US" w:bidi="ar-SA"/>
      </w:rPr>
    </w:lvl>
    <w:lvl w:ilvl="8" w:tplc="4630F0C2">
      <w:numFmt w:val="bullet"/>
      <w:lvlText w:val="•"/>
      <w:lvlJc w:val="left"/>
      <w:pPr>
        <w:ind w:left="7526" w:hanging="360"/>
      </w:pPr>
      <w:rPr>
        <w:rFonts w:hint="default"/>
        <w:lang w:val="pt-PT" w:eastAsia="en-US" w:bidi="ar-SA"/>
      </w:rPr>
    </w:lvl>
  </w:abstractNum>
  <w:abstractNum w:abstractNumId="1" w15:restartNumberingAfterBreak="0">
    <w:nsid w:val="45935A2C"/>
    <w:multiLevelType w:val="hybridMultilevel"/>
    <w:tmpl w:val="4BAA28EE"/>
    <w:lvl w:ilvl="0" w:tplc="A1CED534">
      <w:start w:val="1"/>
      <w:numFmt w:val="upperRoman"/>
      <w:lvlText w:val="%1."/>
      <w:lvlJc w:val="left"/>
      <w:pPr>
        <w:ind w:left="1504" w:hanging="360"/>
        <w:jc w:val="left"/>
      </w:pPr>
      <w:rPr>
        <w:rFonts w:ascii="Arial" w:eastAsia="Arial" w:hAnsi="Arial" w:cs="Arial" w:hint="default"/>
        <w:b w:val="0"/>
        <w:bCs w:val="0"/>
        <w:i w:val="0"/>
        <w:iCs w:val="0"/>
        <w:spacing w:val="-2"/>
        <w:w w:val="100"/>
        <w:sz w:val="20"/>
        <w:szCs w:val="20"/>
        <w:lang w:val="pt-PT" w:eastAsia="en-US" w:bidi="ar-SA"/>
      </w:rPr>
    </w:lvl>
    <w:lvl w:ilvl="1" w:tplc="E6DADCF2">
      <w:numFmt w:val="bullet"/>
      <w:lvlText w:val="•"/>
      <w:lvlJc w:val="left"/>
      <w:pPr>
        <w:ind w:left="2270" w:hanging="360"/>
      </w:pPr>
      <w:rPr>
        <w:rFonts w:hint="default"/>
        <w:lang w:val="pt-PT" w:eastAsia="en-US" w:bidi="ar-SA"/>
      </w:rPr>
    </w:lvl>
    <w:lvl w:ilvl="2" w:tplc="E2465B52">
      <w:numFmt w:val="bullet"/>
      <w:lvlText w:val="•"/>
      <w:lvlJc w:val="left"/>
      <w:pPr>
        <w:ind w:left="3041" w:hanging="360"/>
      </w:pPr>
      <w:rPr>
        <w:rFonts w:hint="default"/>
        <w:lang w:val="pt-PT" w:eastAsia="en-US" w:bidi="ar-SA"/>
      </w:rPr>
    </w:lvl>
    <w:lvl w:ilvl="3" w:tplc="D926FE64">
      <w:numFmt w:val="bullet"/>
      <w:lvlText w:val="•"/>
      <w:lvlJc w:val="left"/>
      <w:pPr>
        <w:ind w:left="3812" w:hanging="360"/>
      </w:pPr>
      <w:rPr>
        <w:rFonts w:hint="default"/>
        <w:lang w:val="pt-PT" w:eastAsia="en-US" w:bidi="ar-SA"/>
      </w:rPr>
    </w:lvl>
    <w:lvl w:ilvl="4" w:tplc="C94C1B7C">
      <w:numFmt w:val="bullet"/>
      <w:lvlText w:val="•"/>
      <w:lvlJc w:val="left"/>
      <w:pPr>
        <w:ind w:left="4583" w:hanging="360"/>
      </w:pPr>
      <w:rPr>
        <w:rFonts w:hint="default"/>
        <w:lang w:val="pt-PT" w:eastAsia="en-US" w:bidi="ar-SA"/>
      </w:rPr>
    </w:lvl>
    <w:lvl w:ilvl="5" w:tplc="E910B168">
      <w:numFmt w:val="bullet"/>
      <w:lvlText w:val="•"/>
      <w:lvlJc w:val="left"/>
      <w:pPr>
        <w:ind w:left="5354" w:hanging="360"/>
      </w:pPr>
      <w:rPr>
        <w:rFonts w:hint="default"/>
        <w:lang w:val="pt-PT" w:eastAsia="en-US" w:bidi="ar-SA"/>
      </w:rPr>
    </w:lvl>
    <w:lvl w:ilvl="6" w:tplc="601EC72C">
      <w:numFmt w:val="bullet"/>
      <w:lvlText w:val="•"/>
      <w:lvlJc w:val="left"/>
      <w:pPr>
        <w:ind w:left="6124" w:hanging="360"/>
      </w:pPr>
      <w:rPr>
        <w:rFonts w:hint="default"/>
        <w:lang w:val="pt-PT" w:eastAsia="en-US" w:bidi="ar-SA"/>
      </w:rPr>
    </w:lvl>
    <w:lvl w:ilvl="7" w:tplc="9482B806">
      <w:numFmt w:val="bullet"/>
      <w:lvlText w:val="•"/>
      <w:lvlJc w:val="left"/>
      <w:pPr>
        <w:ind w:left="6895" w:hanging="360"/>
      </w:pPr>
      <w:rPr>
        <w:rFonts w:hint="default"/>
        <w:lang w:val="pt-PT" w:eastAsia="en-US" w:bidi="ar-SA"/>
      </w:rPr>
    </w:lvl>
    <w:lvl w:ilvl="8" w:tplc="5AF6F3F4">
      <w:numFmt w:val="bullet"/>
      <w:lvlText w:val="•"/>
      <w:lvlJc w:val="left"/>
      <w:pPr>
        <w:ind w:left="7666" w:hanging="360"/>
      </w:pPr>
      <w:rPr>
        <w:rFonts w:hint="default"/>
        <w:lang w:val="pt-PT" w:eastAsia="en-US" w:bidi="ar-SA"/>
      </w:rPr>
    </w:lvl>
  </w:abstractNum>
  <w:abstractNum w:abstractNumId="2" w15:restartNumberingAfterBreak="0">
    <w:nsid w:val="7FC46807"/>
    <w:multiLevelType w:val="hybridMultilevel"/>
    <w:tmpl w:val="2334D15C"/>
    <w:lvl w:ilvl="0" w:tplc="4E7C45C4">
      <w:start w:val="1"/>
      <w:numFmt w:val="upperRoman"/>
      <w:lvlText w:val="%1."/>
      <w:lvlJc w:val="left"/>
      <w:pPr>
        <w:ind w:left="1504" w:hanging="360"/>
        <w:jc w:val="left"/>
      </w:pPr>
      <w:rPr>
        <w:rFonts w:ascii="Arial" w:eastAsia="Arial" w:hAnsi="Arial" w:cs="Arial" w:hint="default"/>
        <w:b w:val="0"/>
        <w:bCs w:val="0"/>
        <w:i w:val="0"/>
        <w:iCs w:val="0"/>
        <w:spacing w:val="0"/>
        <w:w w:val="100"/>
        <w:sz w:val="20"/>
        <w:szCs w:val="20"/>
        <w:lang w:val="pt-PT" w:eastAsia="en-US" w:bidi="ar-SA"/>
      </w:rPr>
    </w:lvl>
    <w:lvl w:ilvl="1" w:tplc="F59CF4E2">
      <w:start w:val="1"/>
      <w:numFmt w:val="lowerLetter"/>
      <w:lvlText w:val="%2)"/>
      <w:lvlJc w:val="left"/>
      <w:pPr>
        <w:ind w:left="1712" w:hanging="360"/>
        <w:jc w:val="left"/>
      </w:pPr>
      <w:rPr>
        <w:rFonts w:ascii="Arial" w:eastAsia="Arial" w:hAnsi="Arial" w:cs="Arial" w:hint="default"/>
        <w:b w:val="0"/>
        <w:bCs w:val="0"/>
        <w:i w:val="0"/>
        <w:iCs w:val="0"/>
        <w:spacing w:val="0"/>
        <w:w w:val="100"/>
        <w:sz w:val="20"/>
        <w:szCs w:val="20"/>
        <w:lang w:val="pt-PT" w:eastAsia="en-US" w:bidi="ar-SA"/>
      </w:rPr>
    </w:lvl>
    <w:lvl w:ilvl="2" w:tplc="137AB3DA">
      <w:numFmt w:val="bullet"/>
      <w:lvlText w:val="•"/>
      <w:lvlJc w:val="left"/>
      <w:pPr>
        <w:ind w:left="2552" w:hanging="360"/>
      </w:pPr>
      <w:rPr>
        <w:rFonts w:hint="default"/>
        <w:lang w:val="pt-PT" w:eastAsia="en-US" w:bidi="ar-SA"/>
      </w:rPr>
    </w:lvl>
    <w:lvl w:ilvl="3" w:tplc="38800C82">
      <w:numFmt w:val="bullet"/>
      <w:lvlText w:val="•"/>
      <w:lvlJc w:val="left"/>
      <w:pPr>
        <w:ind w:left="3384" w:hanging="360"/>
      </w:pPr>
      <w:rPr>
        <w:rFonts w:hint="default"/>
        <w:lang w:val="pt-PT" w:eastAsia="en-US" w:bidi="ar-SA"/>
      </w:rPr>
    </w:lvl>
    <w:lvl w:ilvl="4" w:tplc="504020A6">
      <w:numFmt w:val="bullet"/>
      <w:lvlText w:val="•"/>
      <w:lvlJc w:val="left"/>
      <w:pPr>
        <w:ind w:left="4216" w:hanging="360"/>
      </w:pPr>
      <w:rPr>
        <w:rFonts w:hint="default"/>
        <w:lang w:val="pt-PT" w:eastAsia="en-US" w:bidi="ar-SA"/>
      </w:rPr>
    </w:lvl>
    <w:lvl w:ilvl="5" w:tplc="0AA4B7F4">
      <w:numFmt w:val="bullet"/>
      <w:lvlText w:val="•"/>
      <w:lvlJc w:val="left"/>
      <w:pPr>
        <w:ind w:left="5048" w:hanging="360"/>
      </w:pPr>
      <w:rPr>
        <w:rFonts w:hint="default"/>
        <w:lang w:val="pt-PT" w:eastAsia="en-US" w:bidi="ar-SA"/>
      </w:rPr>
    </w:lvl>
    <w:lvl w:ilvl="6" w:tplc="823822B4">
      <w:numFmt w:val="bullet"/>
      <w:lvlText w:val="•"/>
      <w:lvlJc w:val="left"/>
      <w:pPr>
        <w:ind w:left="5880" w:hanging="360"/>
      </w:pPr>
      <w:rPr>
        <w:rFonts w:hint="default"/>
        <w:lang w:val="pt-PT" w:eastAsia="en-US" w:bidi="ar-SA"/>
      </w:rPr>
    </w:lvl>
    <w:lvl w:ilvl="7" w:tplc="B69AA5A4">
      <w:numFmt w:val="bullet"/>
      <w:lvlText w:val="•"/>
      <w:lvlJc w:val="left"/>
      <w:pPr>
        <w:ind w:left="6712" w:hanging="360"/>
      </w:pPr>
      <w:rPr>
        <w:rFonts w:hint="default"/>
        <w:lang w:val="pt-PT" w:eastAsia="en-US" w:bidi="ar-SA"/>
      </w:rPr>
    </w:lvl>
    <w:lvl w:ilvl="8" w:tplc="2A52F040">
      <w:numFmt w:val="bullet"/>
      <w:lvlText w:val="•"/>
      <w:lvlJc w:val="left"/>
      <w:pPr>
        <w:ind w:left="7544" w:hanging="360"/>
      </w:pPr>
      <w:rPr>
        <w:rFonts w:hint="default"/>
        <w:lang w:val="pt-PT" w:eastAsia="en-US" w:bidi="ar-SA"/>
      </w:rPr>
    </w:lvl>
  </w:abstractNum>
  <w:num w:numId="1" w16cid:durableId="2040814622">
    <w:abstractNumId w:val="0"/>
  </w:num>
  <w:num w:numId="2" w16cid:durableId="456215218">
    <w:abstractNumId w:val="1"/>
  </w:num>
  <w:num w:numId="3" w16cid:durableId="969898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6"/>
    <w:rsid w:val="0005072E"/>
    <w:rsid w:val="000F69A6"/>
    <w:rsid w:val="00367F32"/>
    <w:rsid w:val="007712F0"/>
    <w:rsid w:val="007C2242"/>
    <w:rsid w:val="00EA039A"/>
    <w:rsid w:val="00F54B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160B"/>
  <w15:docId w15:val="{44D250AE-B94A-45E1-B0EC-78EA8A20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710"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4731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drmuri</dc:creator>
  <cp:lastModifiedBy>Cintia Alves</cp:lastModifiedBy>
  <cp:revision>2</cp:revision>
  <dcterms:created xsi:type="dcterms:W3CDTF">2025-05-20T15:56:00Z</dcterms:created>
  <dcterms:modified xsi:type="dcterms:W3CDTF">2025-05-20T15:56:00Z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2010-05-25T00:00:00Z</vt:filetime>
  </property>
  <property fmtid="{D5CDD505-2E9C-101B-9397-08002B2CF9AE}" pid="3" name="Creator">
    <vt:lpwstr>Writer</vt:lpwstr>
  </property>
  <property fmtid="{D5CDD505-2E9C-101B-9397-08002B2CF9AE}" pid="4" name="LastSaved">
    <vt:filetime>2025-05-16T00:00:00Z</vt:filetime>
  </property>
  <property fmtid="{D5CDD505-2E9C-101B-9397-08002B2CF9AE}" pid="5" name="Producer">
    <vt:lpwstr>3-Heights(TM) PDF Security Shell 4.8.25.2 (http://www.pdf-tools.com)</vt:lpwstr>
  </property>
</Properties>
</file>