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033" w:rsidRDefault="00336033" w:rsidP="00336033">
      <w:pPr>
        <w:jc w:val="center"/>
        <w:rPr>
          <w:sz w:val="28"/>
          <w:szCs w:val="28"/>
        </w:rPr>
      </w:pPr>
    </w:p>
    <w:p w:rsidR="00336033" w:rsidRDefault="00336033" w:rsidP="00336033">
      <w:pPr>
        <w:jc w:val="center"/>
        <w:rPr>
          <w:sz w:val="28"/>
          <w:szCs w:val="28"/>
        </w:rPr>
      </w:pPr>
    </w:p>
    <w:p w:rsidR="00336033" w:rsidRDefault="00336033" w:rsidP="00336033">
      <w:pPr>
        <w:jc w:val="center"/>
        <w:rPr>
          <w:sz w:val="28"/>
          <w:szCs w:val="28"/>
        </w:rPr>
      </w:pPr>
      <w:r>
        <w:rPr>
          <w:sz w:val="28"/>
          <w:szCs w:val="28"/>
        </w:rPr>
        <w:t>LEI N. 7.141 -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DE 06 DE ABRIL DE 2017.</w:t>
      </w:r>
    </w:p>
    <w:p w:rsidR="00336033" w:rsidRDefault="00336033" w:rsidP="00336033">
      <w:pPr>
        <w:jc w:val="both"/>
        <w:rPr>
          <w:sz w:val="28"/>
          <w:szCs w:val="28"/>
        </w:rPr>
      </w:pPr>
    </w:p>
    <w:p w:rsidR="00336033" w:rsidRDefault="00336033" w:rsidP="00336033">
      <w:pPr>
        <w:jc w:val="both"/>
        <w:rPr>
          <w:sz w:val="28"/>
          <w:szCs w:val="28"/>
        </w:rPr>
      </w:pPr>
    </w:p>
    <w:p w:rsidR="00336033" w:rsidRDefault="00336033" w:rsidP="00336033">
      <w:pPr>
        <w:ind w:left="2836"/>
        <w:jc w:val="both"/>
        <w:rPr>
          <w:sz w:val="28"/>
          <w:szCs w:val="28"/>
        </w:rPr>
      </w:pPr>
      <w:r>
        <w:rPr>
          <w:sz w:val="28"/>
          <w:szCs w:val="28"/>
        </w:rPr>
        <w:t>Dispõe sobre a obrigatoriedade de execução do Hino Oficial de Araxá em todos os eventos oficiais do Município de Araxá e dá outras providências.</w:t>
      </w:r>
    </w:p>
    <w:p w:rsidR="00336033" w:rsidRDefault="00336033" w:rsidP="00336033">
      <w:pPr>
        <w:jc w:val="both"/>
        <w:rPr>
          <w:sz w:val="28"/>
          <w:szCs w:val="28"/>
        </w:rPr>
      </w:pPr>
    </w:p>
    <w:p w:rsidR="00336033" w:rsidRDefault="00336033" w:rsidP="00336033">
      <w:pPr>
        <w:jc w:val="both"/>
        <w:rPr>
          <w:sz w:val="28"/>
          <w:szCs w:val="28"/>
        </w:rPr>
      </w:pPr>
    </w:p>
    <w:p w:rsidR="00336033" w:rsidRDefault="00336033" w:rsidP="003360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 </w:t>
      </w:r>
      <w:r w:rsidRPr="00DA1432">
        <w:rPr>
          <w:b/>
          <w:shadow/>
          <w:sz w:val="28"/>
          <w:szCs w:val="28"/>
        </w:rPr>
        <w:t>CÂMARA MUNICIPAL DE ARAXÁ</w:t>
      </w:r>
      <w:r>
        <w:rPr>
          <w:sz w:val="28"/>
          <w:szCs w:val="28"/>
        </w:rPr>
        <w:t xml:space="preserve">, por iniciativa do </w:t>
      </w:r>
      <w:r w:rsidRPr="00DA1432">
        <w:rPr>
          <w:b/>
          <w:shadow/>
          <w:sz w:val="28"/>
          <w:szCs w:val="28"/>
        </w:rPr>
        <w:t>Vereador Emílio de Paula Castilho</w:t>
      </w:r>
      <w:r>
        <w:rPr>
          <w:sz w:val="28"/>
          <w:szCs w:val="28"/>
        </w:rPr>
        <w:t>, com a Graça de Deus aprova e eu, Prefeito, sanciono e promulgo a seguinte Lei:</w:t>
      </w:r>
    </w:p>
    <w:p w:rsidR="00336033" w:rsidRDefault="00336033" w:rsidP="00336033">
      <w:pPr>
        <w:jc w:val="both"/>
        <w:rPr>
          <w:sz w:val="28"/>
          <w:szCs w:val="28"/>
        </w:rPr>
      </w:pPr>
    </w:p>
    <w:p w:rsidR="00336033" w:rsidRDefault="00336033" w:rsidP="003360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Art. 1º - Fica obrigatória a execução do Hino Oficial de Araxá em todos os eventos oficiais do Município de Araxá.</w:t>
      </w:r>
    </w:p>
    <w:p w:rsidR="00336033" w:rsidRDefault="00336033" w:rsidP="00336033">
      <w:pPr>
        <w:jc w:val="both"/>
        <w:rPr>
          <w:sz w:val="28"/>
          <w:szCs w:val="28"/>
        </w:rPr>
      </w:pPr>
    </w:p>
    <w:p w:rsidR="00336033" w:rsidRDefault="00336033" w:rsidP="003360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Parágrafo Único: </w:t>
      </w:r>
      <w:proofErr w:type="gramStart"/>
      <w:r>
        <w:rPr>
          <w:sz w:val="28"/>
          <w:szCs w:val="28"/>
        </w:rPr>
        <w:t>Entende-se</w:t>
      </w:r>
      <w:proofErr w:type="gramEnd"/>
      <w:r>
        <w:rPr>
          <w:sz w:val="28"/>
          <w:szCs w:val="28"/>
        </w:rPr>
        <w:t xml:space="preserve"> como eventos oficiais do Município de Araxá:</w:t>
      </w:r>
    </w:p>
    <w:p w:rsidR="00336033" w:rsidRDefault="00336033" w:rsidP="00336033">
      <w:pPr>
        <w:jc w:val="both"/>
        <w:rPr>
          <w:sz w:val="28"/>
          <w:szCs w:val="28"/>
        </w:rPr>
      </w:pPr>
    </w:p>
    <w:p w:rsidR="00336033" w:rsidRDefault="00336033" w:rsidP="0033603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Posse do Prefeito, Vice-Prefeito e Vereadores;</w:t>
      </w:r>
    </w:p>
    <w:p w:rsidR="00336033" w:rsidRDefault="00336033" w:rsidP="0033603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Honrarias outorgadas pelo Legislativo Municipal e;</w:t>
      </w:r>
    </w:p>
    <w:p w:rsidR="00336033" w:rsidRDefault="00336033" w:rsidP="0033603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Todos os eventos do Calendário Oficial de Festas e Eventos do Município de Araxá, instituído pela Lei Municipal n.º 4.547 de 29/12/2004, alterado pelas Leis Municipais n.ºs 5.722/2010 e 6.906/2015. </w:t>
      </w:r>
    </w:p>
    <w:p w:rsidR="00336033" w:rsidRDefault="00336033" w:rsidP="00336033">
      <w:pPr>
        <w:jc w:val="both"/>
        <w:rPr>
          <w:sz w:val="28"/>
          <w:szCs w:val="28"/>
        </w:rPr>
      </w:pPr>
    </w:p>
    <w:p w:rsidR="00336033" w:rsidRDefault="00336033" w:rsidP="003360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Art. 2º - A execução do Hino Oficial de Araxá poderá ser através de orquestra, banda, coral, músico ou mecanicamente, desde que não sejam deformadas suas características.  </w:t>
      </w:r>
    </w:p>
    <w:p w:rsidR="00336033" w:rsidRDefault="00336033" w:rsidP="00336033">
      <w:pPr>
        <w:jc w:val="both"/>
        <w:rPr>
          <w:sz w:val="28"/>
          <w:szCs w:val="28"/>
        </w:rPr>
      </w:pPr>
    </w:p>
    <w:p w:rsidR="00336033" w:rsidRDefault="00336033" w:rsidP="003360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Art. 3º - Revogadas as disposições em contrário, esta Lei entra em vigor na data de sua publicação. </w:t>
      </w:r>
    </w:p>
    <w:p w:rsidR="00336033" w:rsidRDefault="00336033" w:rsidP="00336033">
      <w:pPr>
        <w:jc w:val="both"/>
        <w:rPr>
          <w:sz w:val="28"/>
          <w:szCs w:val="28"/>
        </w:rPr>
      </w:pPr>
    </w:p>
    <w:p w:rsidR="00336033" w:rsidRDefault="00336033" w:rsidP="00336033">
      <w:pPr>
        <w:jc w:val="both"/>
        <w:rPr>
          <w:sz w:val="28"/>
          <w:szCs w:val="28"/>
        </w:rPr>
      </w:pPr>
    </w:p>
    <w:p w:rsidR="00336033" w:rsidRDefault="00336033" w:rsidP="00336033">
      <w:pPr>
        <w:jc w:val="center"/>
        <w:rPr>
          <w:sz w:val="28"/>
          <w:szCs w:val="28"/>
        </w:rPr>
      </w:pPr>
    </w:p>
    <w:p w:rsidR="00336033" w:rsidRDefault="00336033" w:rsidP="0033603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Aracely</w:t>
      </w:r>
      <w:proofErr w:type="spellEnd"/>
      <w:r>
        <w:rPr>
          <w:sz w:val="28"/>
          <w:szCs w:val="28"/>
        </w:rPr>
        <w:t xml:space="preserve"> de Paula</w:t>
      </w:r>
    </w:p>
    <w:p w:rsidR="00336033" w:rsidRDefault="00336033" w:rsidP="00336033">
      <w:pPr>
        <w:jc w:val="center"/>
        <w:rPr>
          <w:sz w:val="28"/>
          <w:szCs w:val="28"/>
        </w:rPr>
      </w:pPr>
      <w:r>
        <w:rPr>
          <w:sz w:val="28"/>
          <w:szCs w:val="28"/>
        </w:rPr>
        <w:t>Prefeito Municipal</w:t>
      </w:r>
    </w:p>
    <w:p w:rsidR="00336033" w:rsidRDefault="00336033" w:rsidP="00336033">
      <w:pPr>
        <w:jc w:val="center"/>
        <w:rPr>
          <w:sz w:val="28"/>
          <w:szCs w:val="28"/>
        </w:rPr>
      </w:pPr>
    </w:p>
    <w:p w:rsidR="00336033" w:rsidRDefault="00336033" w:rsidP="00336033">
      <w:pPr>
        <w:jc w:val="center"/>
        <w:rPr>
          <w:sz w:val="28"/>
          <w:szCs w:val="28"/>
        </w:rPr>
      </w:pPr>
    </w:p>
    <w:p w:rsidR="00336033" w:rsidRDefault="00336033" w:rsidP="00336033">
      <w:pPr>
        <w:jc w:val="both"/>
        <w:rPr>
          <w:sz w:val="28"/>
          <w:szCs w:val="28"/>
        </w:rPr>
      </w:pPr>
    </w:p>
    <w:p w:rsidR="00336033" w:rsidRPr="00336033" w:rsidRDefault="00336033" w:rsidP="00336033">
      <w:pPr>
        <w:pStyle w:val="Ttulo2"/>
        <w:spacing w:before="0" w:beforeAutospacing="0" w:after="285" w:afterAutospacing="0"/>
        <w:jc w:val="center"/>
        <w:rPr>
          <w:bCs w:val="0"/>
          <w:color w:val="000000"/>
          <w:sz w:val="28"/>
          <w:szCs w:val="28"/>
        </w:rPr>
      </w:pPr>
      <w:r w:rsidRPr="00336033">
        <w:rPr>
          <w:bCs w:val="0"/>
          <w:color w:val="000000"/>
          <w:sz w:val="28"/>
          <w:szCs w:val="28"/>
        </w:rPr>
        <w:lastRenderedPageBreak/>
        <w:t>Hino oficial do município</w:t>
      </w:r>
    </w:p>
    <w:p w:rsidR="00336033" w:rsidRPr="00EB760C" w:rsidRDefault="00336033" w:rsidP="00336033">
      <w:pPr>
        <w:pStyle w:val="NormalWeb"/>
        <w:spacing w:before="0" w:after="0"/>
        <w:jc w:val="lef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B760C">
        <w:rPr>
          <w:rFonts w:ascii="Times New Roman" w:hAnsi="Times New Roman" w:cs="Times New Roman"/>
          <w:color w:val="000000"/>
          <w:sz w:val="28"/>
          <w:szCs w:val="28"/>
        </w:rPr>
        <w:t>Autoria:</w:t>
      </w:r>
      <w:r w:rsidRPr="00EB760C">
        <w:rPr>
          <w:rFonts w:ascii="Times New Roman" w:hAnsi="Times New Roman" w:cs="Times New Roman"/>
          <w:color w:val="000000"/>
          <w:sz w:val="28"/>
          <w:szCs w:val="28"/>
        </w:rPr>
        <w:br/>
        <w:t>Letra</w:t>
      </w:r>
      <w:r w:rsidRPr="00EB760C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  <w:r w:rsidRPr="00EB760C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</w:rPr>
        <w:t> </w:t>
      </w:r>
      <w:r w:rsidRPr="00EB760C">
        <w:rPr>
          <w:rStyle w:val="nfase"/>
          <w:rFonts w:ascii="Times New Roman" w:hAnsi="Times New Roman" w:cs="Times New Roman"/>
          <w:i w:val="0"/>
          <w:color w:val="000000"/>
          <w:sz w:val="28"/>
          <w:szCs w:val="28"/>
        </w:rPr>
        <w:t xml:space="preserve">Maria Aparecida Mesquita </w:t>
      </w:r>
      <w:proofErr w:type="spellStart"/>
      <w:r w:rsidRPr="00EB760C">
        <w:rPr>
          <w:rStyle w:val="nfase"/>
          <w:rFonts w:ascii="Times New Roman" w:hAnsi="Times New Roman" w:cs="Times New Roman"/>
          <w:i w:val="0"/>
          <w:color w:val="000000"/>
          <w:sz w:val="28"/>
          <w:szCs w:val="28"/>
        </w:rPr>
        <w:t>Vilella</w:t>
      </w:r>
      <w:proofErr w:type="spellEnd"/>
      <w:r w:rsidRPr="00EB760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EB760C">
        <w:rPr>
          <w:rFonts w:ascii="Times New Roman" w:hAnsi="Times New Roman" w:cs="Times New Roman"/>
          <w:color w:val="000000"/>
          <w:sz w:val="28"/>
          <w:szCs w:val="28"/>
        </w:rPr>
        <w:t>Música</w:t>
      </w:r>
      <w:r w:rsidRPr="00EB760C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  <w:r w:rsidRPr="00EB760C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</w:rPr>
        <w:t> </w:t>
      </w:r>
      <w:proofErr w:type="spellStart"/>
      <w:r w:rsidRPr="00EB760C">
        <w:rPr>
          <w:rStyle w:val="nfase"/>
          <w:rFonts w:ascii="Times New Roman" w:hAnsi="Times New Roman" w:cs="Times New Roman"/>
          <w:i w:val="0"/>
          <w:color w:val="000000"/>
          <w:sz w:val="28"/>
          <w:szCs w:val="28"/>
        </w:rPr>
        <w:t>Magaly</w:t>
      </w:r>
      <w:proofErr w:type="spellEnd"/>
      <w:r w:rsidRPr="00EB760C">
        <w:rPr>
          <w:rStyle w:val="nfase"/>
          <w:rFonts w:ascii="Times New Roman" w:hAnsi="Times New Roman" w:cs="Times New Roman"/>
          <w:i w:val="0"/>
          <w:color w:val="000000"/>
          <w:sz w:val="28"/>
          <w:szCs w:val="28"/>
        </w:rPr>
        <w:t xml:space="preserve"> Cunha Porfírio</w:t>
      </w:r>
    </w:p>
    <w:p w:rsidR="00336033" w:rsidRPr="00EB760C" w:rsidRDefault="00336033" w:rsidP="00336033">
      <w:pPr>
        <w:pStyle w:val="NormalWeb"/>
        <w:spacing w:before="0" w:after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336033" w:rsidRPr="00EB760C" w:rsidRDefault="00336033" w:rsidP="00336033">
      <w:pPr>
        <w:pStyle w:val="NormalWeb"/>
        <w:spacing w:before="0" w:after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EB760C">
        <w:rPr>
          <w:rFonts w:ascii="Times New Roman" w:hAnsi="Times New Roman" w:cs="Times New Roman"/>
          <w:color w:val="000000"/>
          <w:sz w:val="28"/>
          <w:szCs w:val="28"/>
        </w:rPr>
        <w:t>O teu sol é mais sol, vem primeiro</w:t>
      </w:r>
      <w:r w:rsidRPr="00EB760C">
        <w:rPr>
          <w:rFonts w:ascii="Times New Roman" w:hAnsi="Times New Roman" w:cs="Times New Roman"/>
          <w:color w:val="000000"/>
          <w:sz w:val="28"/>
          <w:szCs w:val="28"/>
        </w:rPr>
        <w:br/>
        <w:t>Tua história a contar.</w:t>
      </w:r>
      <w:r w:rsidRPr="00EB760C">
        <w:rPr>
          <w:rFonts w:ascii="Times New Roman" w:hAnsi="Times New Roman" w:cs="Times New Roman"/>
          <w:color w:val="000000"/>
          <w:sz w:val="28"/>
          <w:szCs w:val="28"/>
        </w:rPr>
        <w:br/>
        <w:t>És mistura de índio guerreiro</w:t>
      </w:r>
      <w:r w:rsidRPr="00EB760C">
        <w:rPr>
          <w:rFonts w:ascii="Times New Roman" w:hAnsi="Times New Roman" w:cs="Times New Roman"/>
          <w:color w:val="000000"/>
          <w:sz w:val="28"/>
          <w:szCs w:val="28"/>
        </w:rPr>
        <w:br/>
        <w:t>E águas mansas que sabem curar</w:t>
      </w:r>
      <w:r w:rsidRPr="00EB76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60C">
        <w:rPr>
          <w:rFonts w:ascii="Times New Roman" w:hAnsi="Times New Roman" w:cs="Times New Roman"/>
          <w:color w:val="000000"/>
          <w:sz w:val="28"/>
          <w:szCs w:val="28"/>
        </w:rPr>
        <w:br/>
        <w:t>Os teus sonhos, terra bem amada,</w:t>
      </w:r>
      <w:r w:rsidRPr="00EB760C">
        <w:rPr>
          <w:rFonts w:ascii="Times New Roman" w:hAnsi="Times New Roman" w:cs="Times New Roman"/>
          <w:color w:val="000000"/>
          <w:sz w:val="28"/>
          <w:szCs w:val="28"/>
        </w:rPr>
        <w:br/>
        <w:t>Beija canta desfeita em luar,</w:t>
      </w:r>
      <w:r w:rsidRPr="00EB760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B760C">
        <w:rPr>
          <w:rFonts w:ascii="Times New Roman" w:hAnsi="Times New Roman" w:cs="Times New Roman"/>
          <w:color w:val="000000"/>
          <w:sz w:val="28"/>
          <w:szCs w:val="28"/>
        </w:rPr>
        <w:t>Catuíra</w:t>
      </w:r>
      <w:proofErr w:type="spellEnd"/>
      <w:r w:rsidRPr="00EB760C">
        <w:rPr>
          <w:rFonts w:ascii="Times New Roman" w:hAnsi="Times New Roman" w:cs="Times New Roman"/>
          <w:color w:val="000000"/>
          <w:sz w:val="28"/>
          <w:szCs w:val="28"/>
        </w:rPr>
        <w:t xml:space="preserve"> no </w:t>
      </w:r>
      <w:proofErr w:type="gramStart"/>
      <w:r w:rsidRPr="00EB760C">
        <w:rPr>
          <w:rFonts w:ascii="Times New Roman" w:hAnsi="Times New Roman" w:cs="Times New Roman"/>
          <w:color w:val="000000"/>
          <w:sz w:val="28"/>
          <w:szCs w:val="28"/>
        </w:rPr>
        <w:t>bronze gravada,</w:t>
      </w:r>
      <w:r w:rsidRPr="00EB760C">
        <w:rPr>
          <w:rFonts w:ascii="Times New Roman" w:hAnsi="Times New Roman" w:cs="Times New Roman"/>
          <w:color w:val="000000"/>
          <w:sz w:val="28"/>
          <w:szCs w:val="28"/>
        </w:rPr>
        <w:br/>
        <w:t>Deus te fez,</w:t>
      </w:r>
      <w:proofErr w:type="gramEnd"/>
      <w:r w:rsidRPr="00EB760C">
        <w:rPr>
          <w:rFonts w:ascii="Times New Roman" w:hAnsi="Times New Roman" w:cs="Times New Roman"/>
          <w:color w:val="000000"/>
          <w:sz w:val="28"/>
          <w:szCs w:val="28"/>
        </w:rPr>
        <w:t xml:space="preserve"> quer te abençoar.</w:t>
      </w:r>
      <w:r w:rsidRPr="00EB76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60C">
        <w:rPr>
          <w:rFonts w:ascii="Times New Roman" w:hAnsi="Times New Roman" w:cs="Times New Roman"/>
          <w:color w:val="000000"/>
          <w:sz w:val="28"/>
          <w:szCs w:val="28"/>
        </w:rPr>
        <w:br/>
        <w:t>Há cascatas cantando em surdina,</w:t>
      </w:r>
      <w:r w:rsidRPr="00EB760C">
        <w:rPr>
          <w:rFonts w:ascii="Times New Roman" w:hAnsi="Times New Roman" w:cs="Times New Roman"/>
          <w:color w:val="000000"/>
          <w:sz w:val="28"/>
          <w:szCs w:val="28"/>
        </w:rPr>
        <w:br/>
        <w:t>Ouve, ouve, ó vem escutar!</w:t>
      </w:r>
      <w:r w:rsidRPr="00EB760C">
        <w:rPr>
          <w:rFonts w:ascii="Times New Roman" w:hAnsi="Times New Roman" w:cs="Times New Roman"/>
          <w:color w:val="000000"/>
          <w:sz w:val="28"/>
          <w:szCs w:val="28"/>
        </w:rPr>
        <w:br/>
        <w:t>Faz-se taba teu céu de anilina,</w:t>
      </w:r>
      <w:r w:rsidRPr="00EB760C">
        <w:rPr>
          <w:rFonts w:ascii="Times New Roman" w:hAnsi="Times New Roman" w:cs="Times New Roman"/>
          <w:color w:val="000000"/>
          <w:sz w:val="28"/>
          <w:szCs w:val="28"/>
        </w:rPr>
        <w:br/>
        <w:t>Tua missa reza Dom Gaspar.</w:t>
      </w:r>
      <w:r w:rsidRPr="00EB76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60C">
        <w:rPr>
          <w:rFonts w:ascii="Times New Roman" w:hAnsi="Times New Roman" w:cs="Times New Roman"/>
          <w:color w:val="000000"/>
          <w:sz w:val="28"/>
          <w:szCs w:val="28"/>
        </w:rPr>
        <w:br/>
        <w:t>Araxá, na canção do passado,</w:t>
      </w:r>
      <w:r w:rsidRPr="00EB760C">
        <w:rPr>
          <w:rFonts w:ascii="Times New Roman" w:hAnsi="Times New Roman" w:cs="Times New Roman"/>
          <w:color w:val="000000"/>
          <w:sz w:val="28"/>
          <w:szCs w:val="28"/>
        </w:rPr>
        <w:br/>
        <w:t>Tu aprendes o bem construir,</w:t>
      </w:r>
      <w:r w:rsidRPr="00EB760C">
        <w:rPr>
          <w:rFonts w:ascii="Times New Roman" w:hAnsi="Times New Roman" w:cs="Times New Roman"/>
          <w:color w:val="000000"/>
          <w:sz w:val="28"/>
          <w:szCs w:val="28"/>
        </w:rPr>
        <w:br/>
        <w:t>Da riqueza do solo pisado</w:t>
      </w:r>
      <w:r w:rsidRPr="00EB760C">
        <w:rPr>
          <w:rFonts w:ascii="Times New Roman" w:hAnsi="Times New Roman" w:cs="Times New Roman"/>
          <w:color w:val="000000"/>
          <w:sz w:val="28"/>
          <w:szCs w:val="28"/>
        </w:rPr>
        <w:br/>
        <w:t>Tu constróis o melhor que há de vir.</w:t>
      </w:r>
      <w:r w:rsidRPr="00EB76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60C">
        <w:rPr>
          <w:rFonts w:ascii="Times New Roman" w:hAnsi="Times New Roman" w:cs="Times New Roman"/>
          <w:color w:val="000000"/>
          <w:sz w:val="28"/>
          <w:szCs w:val="28"/>
        </w:rPr>
        <w:br/>
        <w:t>Os teus filhos unidos, ó terra,</w:t>
      </w:r>
      <w:r w:rsidRPr="00EB760C">
        <w:rPr>
          <w:rFonts w:ascii="Times New Roman" w:hAnsi="Times New Roman" w:cs="Times New Roman"/>
          <w:color w:val="000000"/>
          <w:sz w:val="28"/>
          <w:szCs w:val="28"/>
        </w:rPr>
        <w:br/>
        <w:t>Acreditam no teu amanhã,</w:t>
      </w:r>
      <w:r w:rsidRPr="00EB760C">
        <w:rPr>
          <w:rFonts w:ascii="Times New Roman" w:hAnsi="Times New Roman" w:cs="Times New Roman"/>
          <w:color w:val="000000"/>
          <w:sz w:val="28"/>
          <w:szCs w:val="28"/>
        </w:rPr>
        <w:br/>
        <w:t>A riqueza que teu solo encerra</w:t>
      </w:r>
      <w:r w:rsidRPr="00EB760C">
        <w:rPr>
          <w:rFonts w:ascii="Times New Roman" w:hAnsi="Times New Roman" w:cs="Times New Roman"/>
          <w:color w:val="000000"/>
          <w:sz w:val="28"/>
          <w:szCs w:val="28"/>
        </w:rPr>
        <w:br/>
        <w:t>Diz: minério, trabalho e afã!</w:t>
      </w:r>
      <w:r w:rsidRPr="00EB76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60C">
        <w:rPr>
          <w:rFonts w:ascii="Times New Roman" w:hAnsi="Times New Roman" w:cs="Times New Roman"/>
          <w:color w:val="000000"/>
          <w:sz w:val="28"/>
          <w:szCs w:val="28"/>
        </w:rPr>
        <w:br/>
        <w:t>Araxá, bem nascente pra glória,</w:t>
      </w:r>
      <w:r w:rsidRPr="00EB760C">
        <w:rPr>
          <w:rFonts w:ascii="Times New Roman" w:hAnsi="Times New Roman" w:cs="Times New Roman"/>
          <w:color w:val="000000"/>
          <w:sz w:val="28"/>
          <w:szCs w:val="28"/>
        </w:rPr>
        <w:br/>
        <w:t>Araxá, grande terra feliz,</w:t>
      </w:r>
      <w:r w:rsidRPr="00EB760C">
        <w:rPr>
          <w:rFonts w:ascii="Times New Roman" w:hAnsi="Times New Roman" w:cs="Times New Roman"/>
          <w:color w:val="000000"/>
          <w:sz w:val="28"/>
          <w:szCs w:val="28"/>
        </w:rPr>
        <w:br/>
        <w:t>Pára, ó tempo, escreve na História!</w:t>
      </w:r>
      <w:r w:rsidRPr="00EB760C">
        <w:rPr>
          <w:rFonts w:ascii="Times New Roman" w:hAnsi="Times New Roman" w:cs="Times New Roman"/>
          <w:color w:val="000000"/>
          <w:sz w:val="28"/>
          <w:szCs w:val="28"/>
        </w:rPr>
        <w:br/>
        <w:t>Araxá, o céu te bendiz!</w:t>
      </w:r>
      <w:r w:rsidRPr="00EB76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760C">
        <w:rPr>
          <w:rFonts w:ascii="Times New Roman" w:hAnsi="Times New Roman" w:cs="Times New Roman"/>
          <w:color w:val="000000"/>
          <w:sz w:val="28"/>
          <w:szCs w:val="28"/>
        </w:rPr>
        <w:br/>
        <w:t>O teu sol é mais sol, vem primeiro</w:t>
      </w:r>
      <w:r w:rsidRPr="00EB760C">
        <w:rPr>
          <w:rFonts w:ascii="Times New Roman" w:hAnsi="Times New Roman" w:cs="Times New Roman"/>
          <w:color w:val="000000"/>
          <w:sz w:val="28"/>
          <w:szCs w:val="28"/>
        </w:rPr>
        <w:br/>
        <w:t>Tua história a contar.</w:t>
      </w:r>
      <w:r w:rsidRPr="00EB760C">
        <w:rPr>
          <w:rFonts w:ascii="Times New Roman" w:hAnsi="Times New Roman" w:cs="Times New Roman"/>
          <w:color w:val="000000"/>
          <w:sz w:val="28"/>
          <w:szCs w:val="28"/>
        </w:rPr>
        <w:br/>
        <w:t>És mistura de índio guerreiro.</w:t>
      </w:r>
      <w:r w:rsidRPr="00EB760C">
        <w:rPr>
          <w:rFonts w:ascii="Times New Roman" w:hAnsi="Times New Roman" w:cs="Times New Roman"/>
          <w:color w:val="000000"/>
          <w:sz w:val="28"/>
          <w:szCs w:val="28"/>
        </w:rPr>
        <w:br/>
        <w:t>E águas mansas que sabem curar.</w:t>
      </w:r>
    </w:p>
    <w:p w:rsidR="00336033" w:rsidRDefault="00336033" w:rsidP="00336033">
      <w:pPr>
        <w:rPr>
          <w:rFonts w:ascii="Times New Roman" w:hAnsi="Tahoma" w:cs="Times New Roman"/>
          <w:color w:val="000000"/>
          <w:sz w:val="28"/>
          <w:szCs w:val="28"/>
        </w:rPr>
      </w:pPr>
      <w:r w:rsidRPr="00EB760C">
        <w:rPr>
          <w:rFonts w:ascii="Times New Roman" w:hAnsi="Tahoma" w:cs="Times New Roman"/>
          <w:color w:val="000000"/>
          <w:sz w:val="28"/>
          <w:szCs w:val="28"/>
        </w:rPr>
        <w:t>﻿</w:t>
      </w:r>
    </w:p>
    <w:p w:rsidR="00336033" w:rsidRPr="00EB760C" w:rsidRDefault="00336033" w:rsidP="00336033">
      <w:pPr>
        <w:rPr>
          <w:rStyle w:val="Hyperlink"/>
          <w:rFonts w:ascii="Times New Roman" w:hAnsi="Times New Roman" w:cs="Times New Roman"/>
          <w:color w:val="B0ADB9"/>
          <w:sz w:val="28"/>
          <w:szCs w:val="28"/>
        </w:rPr>
      </w:pPr>
      <w:r w:rsidRPr="00EB760C">
        <w:rPr>
          <w:rFonts w:ascii="Times New Roman" w:hAnsi="Times New Roman" w:cs="Times New Roman"/>
          <w:color w:val="000000"/>
          <w:sz w:val="28"/>
          <w:szCs w:val="28"/>
        </w:rPr>
        <w:lastRenderedPageBreak/>
        <w:fldChar w:fldCharType="begin"/>
      </w:r>
      <w:r w:rsidRPr="00EB760C">
        <w:rPr>
          <w:rFonts w:ascii="Times New Roman" w:hAnsi="Times New Roman" w:cs="Times New Roman"/>
          <w:color w:val="000000"/>
          <w:sz w:val="28"/>
          <w:szCs w:val="28"/>
        </w:rPr>
        <w:instrText xml:space="preserve"> HYPERLINK "http://www.araxa.mg.gov.br/contribuinte.php" </w:instrText>
      </w:r>
      <w:r w:rsidRPr="00EB760C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</w:p>
    <w:p w:rsidR="00336033" w:rsidRDefault="00336033" w:rsidP="00336033">
      <w:pPr>
        <w:jc w:val="center"/>
        <w:rPr>
          <w:rFonts w:ascii="Times New Roman" w:hAnsi="Times New Roman" w:cs="Times New Roman"/>
          <w:sz w:val="28"/>
          <w:szCs w:val="28"/>
        </w:rPr>
      </w:pPr>
      <w:r w:rsidRPr="00EB760C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36033" w:rsidSect="00883692">
      <w:headerReference w:type="even" r:id="rId5"/>
      <w:headerReference w:type="default" r:id="rId6"/>
      <w:footerReference w:type="default" r:id="rId7"/>
      <w:headerReference w:type="first" r:id="rId8"/>
      <w:pgSz w:w="11905" w:h="16837"/>
      <w:pgMar w:top="1417" w:right="1465" w:bottom="1417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Default="00336033" w:rsidP="00B11ABE">
    <w:pPr>
      <w:pStyle w:val="Footer"/>
      <w:jc w:val="left"/>
      <w:rPr>
        <w:rFonts w:ascii="Verdana" w:hAnsi="Verdana"/>
        <w:sz w:val="16"/>
        <w:szCs w:val="16"/>
      </w:rPr>
    </w:pPr>
  </w:p>
  <w:p w:rsidR="00401CEF" w:rsidRPr="00B11ABE" w:rsidRDefault="00336033" w:rsidP="00B11ABE">
    <w:pPr>
      <w:pStyle w:val="HorizontalLine"/>
      <w:rPr>
        <w:sz w:val="16"/>
        <w:szCs w:val="16"/>
      </w:rPr>
    </w:pPr>
  </w:p>
  <w:p w:rsidR="00401CEF" w:rsidRPr="00883692" w:rsidRDefault="00336033" w:rsidP="00B11ABE">
    <w:pPr>
      <w:pStyle w:val="Footer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 xml:space="preserve">Av. João Paulo II – nº 1200 – Guilhermina Vieira </w:t>
    </w:r>
    <w:proofErr w:type="spellStart"/>
    <w:r w:rsidRPr="00883692">
      <w:rPr>
        <w:rFonts w:ascii="Times New Roman" w:hAnsi="Times New Roman" w:cs="Times New Roman"/>
        <w:sz w:val="22"/>
        <w:szCs w:val="22"/>
      </w:rPr>
      <w:t>Chaer</w:t>
    </w:r>
    <w:proofErr w:type="spellEnd"/>
    <w:r w:rsidRPr="00883692">
      <w:rPr>
        <w:rFonts w:ascii="Times New Roman" w:hAnsi="Times New Roman" w:cs="Times New Roman"/>
        <w:sz w:val="22"/>
        <w:szCs w:val="22"/>
      </w:rPr>
      <w:t xml:space="preserve"> – Araxá-MG, CEP</w:t>
    </w:r>
    <w:r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:rsidR="00401CEF" w:rsidRPr="00883692" w:rsidRDefault="00336033" w:rsidP="00B11ABE">
    <w:pPr>
      <w:pStyle w:val="Footer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:rsidR="00B11ABE" w:rsidRPr="00883692" w:rsidRDefault="00336033" w:rsidP="00B11ABE">
    <w:pPr>
      <w:pStyle w:val="Footer"/>
      <w:rPr>
        <w:rFonts w:ascii="Times New Roman" w:hAnsi="Times New Roman" w:cs="Times New Roman"/>
        <w:sz w:val="22"/>
        <w:szCs w:val="22"/>
      </w:rPr>
    </w:pPr>
    <w:hyperlink r:id="rId1" w:history="1">
      <w:r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>
      <w:rPr>
        <w:rFonts w:ascii="Times New Roman" w:hAnsi="Times New Roman" w:cs="Times New Roman"/>
        <w:sz w:val="22"/>
        <w:szCs w:val="22"/>
      </w:rPr>
      <w:t xml:space="preserve">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33603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1026" type="#_x0000_t75" style="position:absolute;margin-left:0;margin-top:0;width:452.25pt;height:388.2pt;z-index:-251655168;mso-position-horizontal:center;mso-position-horizontal-relative:margin;mso-position-vertical:center;mso-position-vertical-relative:margin" o:allowincell="f">
          <v:imagedata r:id="rId1" o:title="brasao_01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Pr="00883692" w:rsidRDefault="00336033" w:rsidP="00883692">
    <w:pPr>
      <w:pStyle w:val="Header"/>
      <w:rPr>
        <w:rFonts w:ascii="Times New Roman" w:hAnsi="Times New Roman" w:cs="Times New Roman"/>
        <w:b w:val="0"/>
        <w:sz w:val="30"/>
        <w:szCs w:val="30"/>
      </w:rPr>
    </w:pPr>
    <w:r w:rsidRPr="00883692">
      <w:rPr>
        <w:rFonts w:ascii="Times New Roman" w:hAnsi="Times New Roman" w:cs="Times New Roman"/>
        <w:b w:val="0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1027" type="#_x0000_t75" style="position:absolute;left:0;text-align:left;margin-left:0;margin-top:0;width:452.25pt;height:388.2pt;z-index:-251654144;mso-position-horizontal:center;mso-position-horizontal-relative:margin;mso-position-vertical:center;mso-position-vertical-relative:margin" o:allowincell="f">
          <v:imagedata r:id="rId1" o:title="brasao_01" gain="19661f" blacklevel="22938f"/>
        </v:shape>
      </w:pict>
    </w:r>
    <w:r w:rsidRPr="00883692">
      <w:rPr>
        <w:rFonts w:ascii="Times New Roman" w:hAnsi="Times New Roman" w:cs="Times New Roman"/>
        <w:b w:val="0"/>
        <w:sz w:val="30"/>
        <w:szCs w:val="30"/>
      </w:rPr>
      <w:t xml:space="preserve">CÂMARA MUNICIPAL DE ARAXÁ </w:t>
    </w:r>
    <w:r w:rsidRPr="00883692">
      <w:rPr>
        <w:rFonts w:ascii="Times New Roman" w:hAnsi="Times New Roman" w:cs="Times New Roman"/>
        <w:b w:val="0"/>
        <w:sz w:val="30"/>
        <w:szCs w:val="30"/>
      </w:rPr>
      <w:t xml:space="preserve">- </w:t>
    </w:r>
    <w:r w:rsidRPr="00883692">
      <w:rPr>
        <w:rFonts w:ascii="Times New Roman" w:hAnsi="Times New Roman" w:cs="Times New Roman"/>
        <w:b w:val="0"/>
        <w:sz w:val="30"/>
        <w:szCs w:val="30"/>
      </w:rPr>
      <w:t>ESTADO DE MINAS GERAIS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33603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1025" type="#_x0000_t75" style="position:absolute;margin-left:0;margin-top:0;width:452.25pt;height:388.2pt;z-index:-251656192;mso-position-horizontal:center;mso-position-horizontal-relative:margin;mso-position-vertical:center;mso-position-vertical-relative:margin" o:allowincell="f">
          <v:imagedata r:id="rId1" o:title="brasao_01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568F4"/>
    <w:multiLevelType w:val="hybridMultilevel"/>
    <w:tmpl w:val="61D0DFF8"/>
    <w:lvl w:ilvl="0" w:tplc="04160013">
      <w:start w:val="1"/>
      <w:numFmt w:val="upperRoman"/>
      <w:lvlText w:val="%1."/>
      <w:lvlJc w:val="right"/>
      <w:pPr>
        <w:ind w:left="2847" w:hanging="360"/>
      </w:p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336033"/>
    <w:rsid w:val="00040402"/>
    <w:rsid w:val="0021132C"/>
    <w:rsid w:val="00336033"/>
    <w:rsid w:val="00346F19"/>
    <w:rsid w:val="00386202"/>
    <w:rsid w:val="00613A7D"/>
    <w:rsid w:val="0067454B"/>
    <w:rsid w:val="008B5B3D"/>
    <w:rsid w:val="008E5546"/>
    <w:rsid w:val="009D5A4C"/>
    <w:rsid w:val="00A77DCF"/>
    <w:rsid w:val="00FB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033"/>
    <w:pPr>
      <w:widowControl w:val="0"/>
      <w:suppressAutoHyphens/>
      <w:autoSpaceDN w:val="0"/>
      <w:jc w:val="left"/>
      <w:textAlignment w:val="baseline"/>
    </w:pPr>
    <w:rPr>
      <w:rFonts w:ascii="Times" w:eastAsia="DejaVu Sans" w:hAnsi="Times" w:cs="DejaVu Sans"/>
      <w:kern w:val="3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336033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3603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Header">
    <w:name w:val="Header"/>
    <w:basedOn w:val="Normal"/>
    <w:rsid w:val="00336033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Footer">
    <w:name w:val="Footer"/>
    <w:basedOn w:val="Normal"/>
    <w:rsid w:val="00336033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HorizontalLine">
    <w:name w:val="Horizontal Line"/>
    <w:basedOn w:val="Normal"/>
    <w:next w:val="Normal"/>
    <w:rsid w:val="00336033"/>
    <w:pPr>
      <w:suppressLineNumbers/>
      <w:pBdr>
        <w:bottom w:val="double" w:sz="2" w:space="0" w:color="808080"/>
      </w:pBdr>
      <w:spacing w:after="283"/>
      <w:jc w:val="center"/>
    </w:pPr>
    <w:rPr>
      <w:rFonts w:ascii="Arial" w:hAnsi="Arial"/>
      <w:b/>
      <w:bCs/>
      <w:sz w:val="12"/>
      <w:szCs w:val="12"/>
    </w:rPr>
  </w:style>
  <w:style w:type="paragraph" w:styleId="NormalWeb">
    <w:name w:val="Normal (Web)"/>
    <w:basedOn w:val="Normal"/>
    <w:uiPriority w:val="99"/>
    <w:rsid w:val="00336033"/>
    <w:pPr>
      <w:spacing w:before="100" w:after="100"/>
      <w:jc w:val="center"/>
    </w:pPr>
    <w:rPr>
      <w:rFonts w:ascii="Arial Unicode MS" w:eastAsia="Arial Unicode MS" w:hAnsi="Arial Unicode MS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3360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36033"/>
    <w:rPr>
      <w:rFonts w:ascii="Times" w:eastAsia="DejaVu Sans" w:hAnsi="Times" w:cs="DejaVu Sans"/>
      <w:kern w:val="3"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336033"/>
  </w:style>
  <w:style w:type="character" w:customStyle="1" w:styleId="apple-converted-space">
    <w:name w:val="apple-converted-space"/>
    <w:basedOn w:val="Fontepargpadro"/>
    <w:rsid w:val="00336033"/>
  </w:style>
  <w:style w:type="character" w:styleId="Hyperlink">
    <w:name w:val="Hyperlink"/>
    <w:basedOn w:val="Fontepargpadro"/>
    <w:uiPriority w:val="99"/>
    <w:unhideWhenUsed/>
    <w:rsid w:val="00336033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33603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342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girlaine</dc:creator>
  <cp:lastModifiedBy>girlaine</cp:lastModifiedBy>
  <cp:revision>1</cp:revision>
  <dcterms:created xsi:type="dcterms:W3CDTF">2017-07-07T16:48:00Z</dcterms:created>
  <dcterms:modified xsi:type="dcterms:W3CDTF">2017-07-07T16:56:00Z</dcterms:modified>
</cp:coreProperties>
</file>